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5799" w14:textId="1EE166B7" w:rsidR="00AB314F" w:rsidRPr="00AB314F" w:rsidRDefault="005C79A5" w:rsidP="00AB314F">
      <w:pPr>
        <w:spacing w:before="60"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</w:t>
      </w:r>
      <w:r w:rsidR="00AB314F" w:rsidRPr="00AB314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ระเด็นการตรวจติดตาม</w:t>
      </w:r>
    </w:p>
    <w:p w14:paraId="3B2080B1" w14:textId="77777777" w:rsidR="00AB314F" w:rsidRPr="00AB314F" w:rsidRDefault="00AB314F" w:rsidP="00AB314F">
      <w:pPr>
        <w:spacing w:before="60"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14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การตรวจราชการแบบบูรณาการเพื่อมุ่งผลสัมฤทธิ์</w:t>
      </w:r>
    </w:p>
    <w:p w14:paraId="68F5E6A8" w14:textId="77777777" w:rsidR="00AB314F" w:rsidRPr="00AB314F" w:rsidRDefault="00AB314F" w:rsidP="00AB314F">
      <w:pPr>
        <w:spacing w:before="60"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14F">
        <w:rPr>
          <w:rFonts w:ascii="TH SarabunPSK" w:eastAsia="Calibri" w:hAnsi="TH SarabunPSK" w:cs="TH SarabunPSK"/>
          <w:b/>
          <w:bCs/>
          <w:sz w:val="32"/>
          <w:szCs w:val="32"/>
          <w:lang w:val="en-AU"/>
        </w:rPr>
        <w:t>“</w:t>
      </w:r>
      <w:r w:rsidRPr="00AB314F">
        <w:rPr>
          <w:rFonts w:ascii="TH SarabunPSK" w:eastAsia="Calibri" w:hAnsi="TH SarabunPSK" w:cs="TH SarabunPSK"/>
          <w:b/>
          <w:bCs/>
          <w:sz w:val="32"/>
          <w:szCs w:val="32"/>
          <w:cs/>
          <w:lang w:val="en-AU"/>
        </w:rPr>
        <w:t>การจัดการฝุ่นละอองขนาดเล็ก</w:t>
      </w:r>
      <w:r w:rsidRPr="00AB314F">
        <w:rPr>
          <w:rFonts w:ascii="TH SarabunPSK" w:eastAsia="Calibri" w:hAnsi="TH SarabunPSK" w:cs="TH SarabunPSK"/>
          <w:b/>
          <w:bCs/>
          <w:sz w:val="32"/>
          <w:szCs w:val="32"/>
          <w:lang w:val="en-AU"/>
        </w:rPr>
        <w:t xml:space="preserve"> PM2.5</w:t>
      </w:r>
      <w:r w:rsidRPr="00AB314F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</w:p>
    <w:p w14:paraId="3C9EAB80" w14:textId="77777777" w:rsidR="00AB314F" w:rsidRPr="00AB314F" w:rsidRDefault="00AB314F" w:rsidP="00AB314F">
      <w:pPr>
        <w:spacing w:before="60" w:after="0" w:line="228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31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" w:char="F06F"/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รอบที่ ๑ (ระหว่างวันที่ ๑ ตุลาคม 256</w:t>
      </w:r>
      <w:r w:rsidRPr="00AB31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– 31 มีนาคม 256</w:t>
      </w:r>
      <w:r w:rsidRPr="00AB31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2E2619A1" w14:textId="77777777" w:rsidR="00AB314F" w:rsidRPr="00AB314F" w:rsidRDefault="00AB314F" w:rsidP="00AB314F">
      <w:pPr>
        <w:spacing w:before="60" w:after="0" w:line="228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B31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</w:t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AB31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" w:char="F06F"/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รอบที่ 2 (ระหว่างวันที่ ๑ เมษายน – 30 กันยายน 256</w:t>
      </w:r>
      <w:r w:rsidRPr="00AB314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AB31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06B1FDF3" w14:textId="77777777" w:rsidR="00AB314F" w:rsidRPr="00AB314F" w:rsidRDefault="00AB314F" w:rsidP="00AB314F">
      <w:pPr>
        <w:spacing w:before="60"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14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สำนักสิ่งแวดล้อม</w:t>
      </w:r>
    </w:p>
    <w:p w14:paraId="7567F930" w14:textId="77777777" w:rsidR="00AB314F" w:rsidRPr="00AB314F" w:rsidRDefault="00AB314F" w:rsidP="00AB314F">
      <w:pPr>
        <w:spacing w:before="60" w:after="0" w:line="228" w:lineRule="auto"/>
        <w:jc w:val="center"/>
        <w:rPr>
          <w:rFonts w:ascii="TH SarabunPSK" w:eastAsia="Calibri" w:hAnsi="TH SarabunPSK" w:cs="TH SarabunPSK"/>
          <w:b/>
          <w:bCs/>
          <w:sz w:val="10"/>
          <w:szCs w:val="10"/>
          <w:cs/>
        </w:rPr>
      </w:pPr>
    </w:p>
    <w:p w14:paraId="30CFA332" w14:textId="77777777" w:rsidR="00AB314F" w:rsidRPr="00AB314F" w:rsidRDefault="00AB314F" w:rsidP="00AB314F">
      <w:pPr>
        <w:spacing w:after="0" w:line="228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314F">
        <w:rPr>
          <w:rFonts w:ascii="TH SarabunPSK" w:eastAsia="Calibri" w:hAnsi="TH SarabunPSK" w:cs="TH SarabunPSK"/>
          <w:b/>
          <w:bCs/>
          <w:sz w:val="32"/>
          <w:szCs w:val="32"/>
          <w:cs/>
        </w:rPr>
        <w:t>*********************</w:t>
      </w:r>
    </w:p>
    <w:p w14:paraId="28B47947" w14:textId="77777777" w:rsidR="00AB314F" w:rsidRPr="00AB314F" w:rsidRDefault="00AB314F" w:rsidP="00AB314F">
      <w:pPr>
        <w:spacing w:before="120" w:after="0" w:line="228" w:lineRule="auto"/>
        <w:rPr>
          <w:rFonts w:ascii="TH SarabunPSK" w:eastAsia="Calibri" w:hAnsi="TH SarabunPSK" w:cs="TH SarabunPSK"/>
          <w:sz w:val="32"/>
          <w:szCs w:val="32"/>
        </w:rPr>
      </w:pPr>
      <w:r w:rsidRPr="00AB314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AB314F">
        <w:rPr>
          <w:rFonts w:ascii="TH SarabunPSK" w:eastAsia="Calibri" w:hAnsi="TH SarabunPSK" w:cs="TH SarabunPSK"/>
          <w:spacing w:val="-6"/>
          <w:sz w:val="32"/>
          <w:szCs w:val="32"/>
          <w:cs/>
        </w:rPr>
        <w:t>ขอให้รายงานผลการดำเนินงานตามประเด็นการตรวจติดตามเสนอคณะผู้ตรวจราชการก่อนวันที่มาตรวจราชการ</w:t>
      </w:r>
    </w:p>
    <w:p w14:paraId="2E9D508A" w14:textId="77777777" w:rsidR="00AB314F" w:rsidRPr="00AB314F" w:rsidRDefault="00AB314F" w:rsidP="00AB314F">
      <w:pPr>
        <w:spacing w:before="120" w:after="0" w:line="228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bookmarkStart w:id="0" w:name="_Hlk39757952"/>
      <w:r w:rsidRPr="00AB314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14:paraId="64279D5D" w14:textId="77777777" w:rsidR="00AB314F" w:rsidRPr="00AB314F" w:rsidRDefault="00AB314F" w:rsidP="00AB314F">
      <w:pPr>
        <w:spacing w:before="120" w:after="0" w:line="228" w:lineRule="auto"/>
        <w:rPr>
          <w:rFonts w:ascii="TH SarabunPSK" w:eastAsia="Calibri" w:hAnsi="TH SarabunPSK" w:cs="TH SarabunPSK"/>
          <w:sz w:val="32"/>
          <w:szCs w:val="32"/>
        </w:rPr>
      </w:pP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B314F">
        <w:rPr>
          <w:rFonts w:ascii="TH SarabunIT๙" w:eastAsia="Calibri" w:hAnsi="TH SarabunIT๙" w:cs="TH SarabunIT๙" w:hint="cs"/>
          <w:sz w:val="32"/>
          <w:szCs w:val="32"/>
          <w:cs/>
        </w:rPr>
        <w:t>แหล่งกำเนิด</w:t>
      </w:r>
    </w:p>
    <w:p w14:paraId="5ECCF3D1" w14:textId="77777777" w:rsidR="00AB314F" w:rsidRPr="00AB314F" w:rsidRDefault="00AB314F" w:rsidP="00AB314F">
      <w:pPr>
        <w:spacing w:after="0" w:line="228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31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๑.๑</w:t>
      </w:r>
      <w:r w:rsidRPr="00AB314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ย</w:t>
      </w:r>
      <w:r w:rsidRPr="00AB314F">
        <w:rPr>
          <w:rFonts w:ascii="TH SarabunPSK" w:eastAsia="Calibri" w:hAnsi="TH SarabunPSK" w:cs="TH SarabunPSK"/>
          <w:spacing w:val="-1"/>
          <w:sz w:val="32"/>
          <w:szCs w:val="32"/>
          <w:cs/>
        </w:rPr>
        <w:t>า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นพ</w:t>
      </w:r>
      <w:r w:rsidRPr="00AB314F">
        <w:rPr>
          <w:rFonts w:ascii="TH SarabunPSK" w:eastAsia="Calibri" w:hAnsi="TH SarabunPSK" w:cs="TH SarabunPSK"/>
          <w:spacing w:val="-1"/>
          <w:sz w:val="32"/>
          <w:szCs w:val="32"/>
          <w:cs/>
        </w:rPr>
        <w:t>า</w:t>
      </w:r>
      <w:r w:rsidRPr="00AB314F">
        <w:rPr>
          <w:rFonts w:ascii="TH SarabunPSK" w:eastAsia="Calibri" w:hAnsi="TH SarabunPSK" w:cs="TH SarabunPSK"/>
          <w:spacing w:val="2"/>
          <w:sz w:val="32"/>
          <w:szCs w:val="32"/>
          <w:cs/>
        </w:rPr>
        <w:t>ห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 xml:space="preserve">นะในกำกับของสำนักสิ่งแวดล้อม 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pacing w:val="2"/>
          <w:sz w:val="32"/>
          <w:szCs w:val="32"/>
          <w:cs/>
        </w:rPr>
        <w:t>จ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ำ</w:t>
      </w:r>
      <w:r w:rsidRPr="00AB314F">
        <w:rPr>
          <w:rFonts w:ascii="TH SarabunPSK" w:eastAsia="Calibri" w:hAnsi="TH SarabunPSK" w:cs="TH SarabunPSK"/>
          <w:spacing w:val="-2"/>
          <w:sz w:val="32"/>
          <w:szCs w:val="32"/>
          <w:cs/>
        </w:rPr>
        <w:t>นว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น</w:t>
      </w:r>
      <w:r w:rsidRPr="00AB314F">
        <w:rPr>
          <w:rFonts w:ascii="TH SarabunPSK" w:eastAsia="Calibri" w:hAnsi="TH SarabunPSK" w:cs="TH SarabunPSK"/>
          <w:spacing w:val="-3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AB314F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คัน</w:t>
      </w:r>
    </w:p>
    <w:p w14:paraId="77B27C81" w14:textId="77777777" w:rsidR="00AB314F" w:rsidRPr="00AB314F" w:rsidRDefault="00AB314F" w:rsidP="00AB314F">
      <w:pPr>
        <w:spacing w:after="0" w:line="228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B314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AB314F">
        <w:rPr>
          <w:rFonts w:ascii="TH SarabunPSK" w:eastAsia="Calibri" w:hAnsi="TH SarabunPSK" w:cs="TH SarabunPSK" w:hint="cs"/>
          <w:spacing w:val="-5"/>
          <w:sz w:val="32"/>
          <w:szCs w:val="32"/>
          <w:cs/>
        </w:rPr>
        <w:t>๑.๒</w:t>
      </w:r>
      <w:r w:rsidRPr="00AB314F">
        <w:rPr>
          <w:rFonts w:ascii="TH SarabunPSK" w:eastAsia="Calibri" w:hAnsi="TH SarabunPSK" w:cs="TH SarabunPSK"/>
          <w:spacing w:val="-3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 w:hint="cs"/>
          <w:spacing w:val="-3"/>
          <w:sz w:val="32"/>
          <w:szCs w:val="32"/>
          <w:cs/>
        </w:rPr>
        <w:t>โรงงาน</w:t>
      </w:r>
      <w:r w:rsidRPr="00AB314F">
        <w:rPr>
          <w:rFonts w:ascii="TH SarabunPSK" w:eastAsia="Calibri" w:hAnsi="TH SarabunPSK" w:cs="TH SarabunPSK"/>
          <w:spacing w:val="-5"/>
          <w:sz w:val="32"/>
          <w:szCs w:val="32"/>
          <w:cs/>
        </w:rPr>
        <w:t>ก</w:t>
      </w:r>
      <w:r w:rsidRPr="00AB314F">
        <w:rPr>
          <w:rFonts w:ascii="TH SarabunPSK" w:eastAsia="Calibri" w:hAnsi="TH SarabunPSK" w:cs="TH SarabunPSK"/>
          <w:spacing w:val="-10"/>
          <w:sz w:val="32"/>
          <w:szCs w:val="32"/>
          <w:cs/>
        </w:rPr>
        <w:t>ำ</w:t>
      </w:r>
      <w:r w:rsidRPr="00AB314F">
        <w:rPr>
          <w:rFonts w:ascii="TH SarabunPSK" w:eastAsia="Calibri" w:hAnsi="TH SarabunPSK" w:cs="TH SarabunPSK"/>
          <w:spacing w:val="2"/>
          <w:sz w:val="32"/>
          <w:szCs w:val="32"/>
          <w:cs/>
        </w:rPr>
        <w:t>จ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ั</w:t>
      </w:r>
      <w:r w:rsidRPr="00AB314F">
        <w:rPr>
          <w:rFonts w:ascii="TH SarabunPSK" w:eastAsia="Calibri" w:hAnsi="TH SarabunPSK" w:cs="TH SarabunPSK"/>
          <w:spacing w:val="-6"/>
          <w:sz w:val="32"/>
          <w:szCs w:val="32"/>
          <w:cs/>
        </w:rPr>
        <w:t>ด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ม</w:t>
      </w:r>
      <w:r w:rsidRPr="00AB314F">
        <w:rPr>
          <w:rFonts w:ascii="TH SarabunPSK" w:eastAsia="Calibri" w:hAnsi="TH SarabunPSK" w:cs="TH SarabunPSK"/>
          <w:spacing w:val="-4"/>
          <w:sz w:val="32"/>
          <w:szCs w:val="32"/>
          <w:cs/>
        </w:rPr>
        <w:t>ู</w:t>
      </w:r>
      <w:r w:rsidRPr="00AB314F">
        <w:rPr>
          <w:rFonts w:ascii="TH SarabunPSK" w:eastAsia="Calibri" w:hAnsi="TH SarabunPSK" w:cs="TH SarabunPSK"/>
          <w:spacing w:val="-7"/>
          <w:sz w:val="32"/>
          <w:szCs w:val="32"/>
          <w:cs/>
        </w:rPr>
        <w:t>ล</w:t>
      </w:r>
      <w:r w:rsidRPr="00AB314F">
        <w:rPr>
          <w:rFonts w:ascii="TH SarabunPSK" w:eastAsia="Calibri" w:hAnsi="TH SarabunPSK" w:cs="TH SarabunPSK"/>
          <w:spacing w:val="-3"/>
          <w:sz w:val="32"/>
          <w:szCs w:val="32"/>
          <w:cs/>
        </w:rPr>
        <w:t>ฝ</w:t>
      </w:r>
      <w:r w:rsidRPr="00AB314F">
        <w:rPr>
          <w:rFonts w:ascii="TH SarabunPSK" w:eastAsia="Calibri" w:hAnsi="TH SarabunPSK" w:cs="TH SarabunPSK"/>
          <w:spacing w:val="-9"/>
          <w:sz w:val="32"/>
          <w:szCs w:val="32"/>
          <w:cs/>
        </w:rPr>
        <w:t>อ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ย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ติดเชื้อ ศูนย์กำจัดมูลฝอยหนองแขมและอ่อนนุช</w:t>
      </w:r>
      <w:r w:rsidRPr="00AB314F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/>
          <w:spacing w:val="-12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pacing w:val="-8"/>
          <w:sz w:val="32"/>
          <w:szCs w:val="32"/>
          <w:cs/>
        </w:rPr>
        <w:t>จ</w:t>
      </w:r>
      <w:r w:rsidRPr="00AB314F">
        <w:rPr>
          <w:rFonts w:ascii="TH SarabunPSK" w:eastAsia="Calibri" w:hAnsi="TH SarabunPSK" w:cs="TH SarabunPSK"/>
          <w:spacing w:val="-5"/>
          <w:sz w:val="32"/>
          <w:szCs w:val="32"/>
          <w:cs/>
        </w:rPr>
        <w:t>ำน</w:t>
      </w:r>
      <w:r w:rsidRPr="00AB314F">
        <w:rPr>
          <w:rFonts w:ascii="TH SarabunPSK" w:eastAsia="Calibri" w:hAnsi="TH SarabunPSK" w:cs="TH SarabunPSK"/>
          <w:spacing w:val="-7"/>
          <w:sz w:val="32"/>
          <w:szCs w:val="32"/>
          <w:cs/>
        </w:rPr>
        <w:t>ว</w:t>
      </w:r>
      <w:r w:rsidRPr="00AB314F">
        <w:rPr>
          <w:rFonts w:ascii="TH SarabunPSK" w:eastAsia="Calibri" w:hAnsi="TH SarabunPSK" w:cs="TH SarabunPSK"/>
          <w:spacing w:val="-5"/>
          <w:sz w:val="32"/>
          <w:szCs w:val="32"/>
          <w:cs/>
        </w:rPr>
        <w:t>น</w:t>
      </w:r>
      <w:r w:rsidRPr="00AB314F">
        <w:rPr>
          <w:rFonts w:ascii="TH SarabunPSK" w:eastAsia="Calibri" w:hAnsi="TH SarabunPSK" w:cs="TH SarabunPSK"/>
          <w:spacing w:val="-3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AB314F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314F">
        <w:rPr>
          <w:rFonts w:ascii="TH SarabunPSK" w:eastAsia="Calibri" w:hAnsi="TH SarabunPSK" w:cs="TH SarabunPSK"/>
          <w:spacing w:val="-11"/>
          <w:sz w:val="32"/>
          <w:szCs w:val="32"/>
          <w:cs/>
        </w:rPr>
        <w:t>แ</w:t>
      </w:r>
      <w:r w:rsidRPr="00AB314F">
        <w:rPr>
          <w:rFonts w:ascii="TH SarabunPSK" w:eastAsia="Calibri" w:hAnsi="TH SarabunPSK" w:cs="TH SarabunPSK"/>
          <w:spacing w:val="2"/>
          <w:sz w:val="32"/>
          <w:szCs w:val="32"/>
          <w:cs/>
        </w:rPr>
        <w:t>ห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่ง</w:t>
      </w:r>
    </w:p>
    <w:p w14:paraId="155F4A11" w14:textId="77777777" w:rsidR="00AB314F" w:rsidRPr="00AB314F" w:rsidRDefault="00AB314F" w:rsidP="00AB314F">
      <w:pPr>
        <w:spacing w:after="0" w:line="228" w:lineRule="auto"/>
        <w:rPr>
          <w:rFonts w:ascii="TH SarabunPSK" w:eastAsia="Calibri" w:hAnsi="TH SarabunPSK" w:cs="TH SarabunPSK"/>
          <w:spacing w:val="-3"/>
          <w:position w:val="1"/>
          <w:sz w:val="32"/>
          <w:szCs w:val="32"/>
        </w:rPr>
      </w:pPr>
      <w:r w:rsidRPr="00AB314F">
        <w:rPr>
          <w:rFonts w:ascii="TH SarabunPSK" w:eastAsia="Calibri" w:hAnsi="TH SarabunPSK" w:cs="TH SarabunPSK"/>
          <w:spacing w:val="-5"/>
          <w:position w:val="1"/>
          <w:sz w:val="32"/>
          <w:szCs w:val="32"/>
          <w:cs/>
        </w:rPr>
        <w:t xml:space="preserve">     </w:t>
      </w:r>
      <w:r w:rsidRPr="00AB314F">
        <w:rPr>
          <w:rFonts w:ascii="TH SarabunPSK" w:eastAsia="Calibri" w:hAnsi="TH SarabunPSK" w:cs="TH SarabunPSK" w:hint="cs"/>
          <w:spacing w:val="-5"/>
          <w:position w:val="1"/>
          <w:sz w:val="32"/>
          <w:szCs w:val="32"/>
          <w:cs/>
        </w:rPr>
        <w:t>๑.๓</w:t>
      </w:r>
      <w:r w:rsidRPr="00AB314F">
        <w:rPr>
          <w:rFonts w:ascii="TH SarabunPSK" w:eastAsia="Calibri" w:hAnsi="TH SarabunPSK" w:cs="TH SarabunPSK"/>
          <w:spacing w:val="-3"/>
          <w:position w:val="1"/>
          <w:sz w:val="32"/>
          <w:szCs w:val="32"/>
        </w:rPr>
        <w:t xml:space="preserve"> </w:t>
      </w:r>
      <w:bookmarkEnd w:id="0"/>
      <w:r w:rsidRPr="00AB314F">
        <w:rPr>
          <w:rFonts w:ascii="TH SarabunPSK" w:eastAsia="Calibri" w:hAnsi="TH SarabunPSK" w:cs="TH SarabunPSK" w:hint="cs"/>
          <w:spacing w:val="-3"/>
          <w:position w:val="1"/>
          <w:sz w:val="32"/>
          <w:szCs w:val="32"/>
          <w:cs/>
        </w:rPr>
        <w:t>เตาเผามูลฝอยชุมชนผลิตกระแสไฟฟ้า</w:t>
      </w:r>
      <w:r w:rsidRPr="00AB314F">
        <w:rPr>
          <w:rFonts w:ascii="TH SarabunPSK" w:eastAsia="Calibri" w:hAnsi="TH SarabunPSK" w:cs="TH SarabunPSK"/>
          <w:spacing w:val="-3"/>
          <w:position w:val="1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pacing w:val="-3"/>
          <w:position w:val="1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pacing w:val="-3"/>
          <w:position w:val="1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/>
          <w:spacing w:val="-3"/>
          <w:position w:val="1"/>
          <w:sz w:val="32"/>
          <w:szCs w:val="32"/>
          <w:cs/>
        </w:rPr>
        <w:tab/>
      </w:r>
      <w:r w:rsidRPr="00AB314F">
        <w:rPr>
          <w:rFonts w:ascii="TH SarabunPSK" w:eastAsia="Calibri" w:hAnsi="TH SarabunPSK" w:cs="TH SarabunPSK" w:hint="cs"/>
          <w:spacing w:val="-3"/>
          <w:position w:val="1"/>
          <w:sz w:val="32"/>
          <w:szCs w:val="32"/>
          <w:cs/>
        </w:rPr>
        <w:t>จำนวน ..................... แห่ง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87"/>
        <w:gridCol w:w="2126"/>
      </w:tblGrid>
      <w:tr w:rsidR="00AB314F" w:rsidRPr="00AB314F" w14:paraId="42FE1E4C" w14:textId="77777777" w:rsidTr="00503E52">
        <w:tc>
          <w:tcPr>
            <w:tcW w:w="992" w:type="dxa"/>
            <w:shd w:val="clear" w:color="auto" w:fill="auto"/>
          </w:tcPr>
          <w:p w14:paraId="03A9228E" w14:textId="77777777" w:rsidR="00AB314F" w:rsidRPr="00AB314F" w:rsidRDefault="00AB314F" w:rsidP="00AB314F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</w:rPr>
            </w:pPr>
            <w:r w:rsidRPr="00AB314F"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  <w:t>ลำดับ</w:t>
            </w:r>
          </w:p>
        </w:tc>
        <w:tc>
          <w:tcPr>
            <w:tcW w:w="5387" w:type="dxa"/>
            <w:shd w:val="clear" w:color="auto" w:fill="auto"/>
          </w:tcPr>
          <w:p w14:paraId="0A9F53CB" w14:textId="77777777" w:rsidR="00AB314F" w:rsidRPr="00AB314F" w:rsidRDefault="00AB314F" w:rsidP="00AB314F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</w:rPr>
            </w:pPr>
            <w:r w:rsidRPr="00AB314F"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  <w:t>ชื่อเตาเผา</w:t>
            </w:r>
          </w:p>
        </w:tc>
        <w:tc>
          <w:tcPr>
            <w:tcW w:w="2126" w:type="dxa"/>
            <w:shd w:val="clear" w:color="auto" w:fill="auto"/>
          </w:tcPr>
          <w:p w14:paraId="1D5E3AAF" w14:textId="77777777" w:rsidR="00AB314F" w:rsidRPr="00AB314F" w:rsidRDefault="00AB314F" w:rsidP="00AB314F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</w:rPr>
            </w:pPr>
            <w:r w:rsidRPr="00AB314F"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  <w:t>ขนาด (ตัน)</w:t>
            </w:r>
          </w:p>
        </w:tc>
      </w:tr>
      <w:tr w:rsidR="00AB314F" w:rsidRPr="00AB314F" w14:paraId="6F6E942E" w14:textId="77777777" w:rsidTr="00503E52">
        <w:tc>
          <w:tcPr>
            <w:tcW w:w="992" w:type="dxa"/>
            <w:shd w:val="clear" w:color="auto" w:fill="auto"/>
          </w:tcPr>
          <w:p w14:paraId="29DD1178" w14:textId="77777777" w:rsidR="00AB314F" w:rsidRPr="00AB314F" w:rsidRDefault="00AB314F" w:rsidP="00AB314F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  <w:r w:rsidRPr="00AB314F"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20F3E37D" w14:textId="77777777" w:rsidR="00AB314F" w:rsidRPr="00AB314F" w:rsidRDefault="00AB314F" w:rsidP="00AB314F">
            <w:pPr>
              <w:spacing w:after="0" w:line="228" w:lineRule="auto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76B0368" w14:textId="77777777" w:rsidR="00AB314F" w:rsidRPr="00AB314F" w:rsidRDefault="00AB314F" w:rsidP="00AB314F">
            <w:pPr>
              <w:spacing w:after="0" w:line="228" w:lineRule="auto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</w:p>
        </w:tc>
      </w:tr>
      <w:tr w:rsidR="00AB314F" w:rsidRPr="00AB314F" w14:paraId="3B18ED92" w14:textId="77777777" w:rsidTr="00503E52">
        <w:tc>
          <w:tcPr>
            <w:tcW w:w="992" w:type="dxa"/>
            <w:shd w:val="clear" w:color="auto" w:fill="auto"/>
          </w:tcPr>
          <w:p w14:paraId="00379C08" w14:textId="77777777" w:rsidR="00AB314F" w:rsidRPr="00AB314F" w:rsidRDefault="00AB314F" w:rsidP="00AB314F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  <w:r w:rsidRPr="00AB314F"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706980FF" w14:textId="77777777" w:rsidR="00AB314F" w:rsidRPr="00AB314F" w:rsidRDefault="00AB314F" w:rsidP="00AB314F">
            <w:pPr>
              <w:spacing w:after="0" w:line="228" w:lineRule="auto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1A86A948" w14:textId="77777777" w:rsidR="00AB314F" w:rsidRPr="00AB314F" w:rsidRDefault="00AB314F" w:rsidP="00AB314F">
            <w:pPr>
              <w:spacing w:after="0" w:line="228" w:lineRule="auto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</w:p>
        </w:tc>
      </w:tr>
      <w:tr w:rsidR="00AB314F" w:rsidRPr="00AB314F" w14:paraId="7FCF56D3" w14:textId="77777777" w:rsidTr="00503E52">
        <w:tc>
          <w:tcPr>
            <w:tcW w:w="992" w:type="dxa"/>
            <w:shd w:val="clear" w:color="auto" w:fill="auto"/>
          </w:tcPr>
          <w:p w14:paraId="465EDFA4" w14:textId="77777777" w:rsidR="00AB314F" w:rsidRPr="00AB314F" w:rsidRDefault="00AB314F" w:rsidP="00AB314F">
            <w:pPr>
              <w:spacing w:after="0" w:line="228" w:lineRule="auto"/>
              <w:jc w:val="center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  <w:r w:rsidRPr="00AB314F"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40B67C1B" w14:textId="77777777" w:rsidR="00AB314F" w:rsidRPr="00AB314F" w:rsidRDefault="00AB314F" w:rsidP="00AB314F">
            <w:pPr>
              <w:spacing w:after="0" w:line="228" w:lineRule="auto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33C3F65F" w14:textId="77777777" w:rsidR="00AB314F" w:rsidRPr="00AB314F" w:rsidRDefault="00AB314F" w:rsidP="00AB314F">
            <w:pPr>
              <w:spacing w:after="0" w:line="228" w:lineRule="auto"/>
              <w:rPr>
                <w:rFonts w:ascii="TH SarabunIT๙" w:eastAsia="Calibri" w:hAnsi="TH SarabunIT๙" w:cs="TH SarabunIT๙"/>
                <w:spacing w:val="-3"/>
                <w:position w:val="1"/>
                <w:sz w:val="32"/>
                <w:szCs w:val="32"/>
                <w:cs/>
              </w:rPr>
            </w:pPr>
          </w:p>
        </w:tc>
      </w:tr>
    </w:tbl>
    <w:p w14:paraId="5042E552" w14:textId="77777777" w:rsidR="00AB314F" w:rsidRPr="00AB314F" w:rsidRDefault="00AB314F" w:rsidP="00AB314F">
      <w:pPr>
        <w:spacing w:before="60" w:after="0" w:line="228" w:lineRule="auto"/>
        <w:rPr>
          <w:rFonts w:ascii="TH SarabunIT๙" w:eastAsia="Calibri" w:hAnsi="TH SarabunIT๙" w:cs="TH SarabunIT๙"/>
          <w:spacing w:val="-3"/>
          <w:position w:val="1"/>
          <w:sz w:val="32"/>
          <w:szCs w:val="32"/>
        </w:rPr>
      </w:pP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</w:rPr>
        <w:t xml:space="preserve">     </w:t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 xml:space="preserve">๑.๔ โรงงานกำจัดมูลฝอยจากการรื้อถอนสิ่งก่อสร้าง </w:t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ab/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ab/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ab/>
        <w:t>จำนวน</w:t>
      </w:r>
      <w:r w:rsidRPr="00AB314F">
        <w:rPr>
          <w:rFonts w:ascii="TH SarabunPSK" w:eastAsia="Calibri" w:hAnsi="TH SarabunPSK" w:cs="TH SarabunPSK"/>
          <w:spacing w:val="-3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pacing w:val="1"/>
          <w:sz w:val="32"/>
          <w:szCs w:val="32"/>
          <w:cs/>
        </w:rPr>
        <w:t>.........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>แห่ง</w:t>
      </w:r>
    </w:p>
    <w:p w14:paraId="3164609E" w14:textId="77777777" w:rsidR="00AB314F" w:rsidRPr="00AB314F" w:rsidRDefault="00AB314F" w:rsidP="00AB314F">
      <w:pPr>
        <w:spacing w:after="0" w:line="240" w:lineRule="auto"/>
        <w:rPr>
          <w:rFonts w:ascii="TH SarabunIT๙" w:eastAsia="Calibri" w:hAnsi="TH SarabunIT๙" w:cs="TH SarabunIT๙"/>
          <w:spacing w:val="-6"/>
          <w:sz w:val="32"/>
          <w:szCs w:val="32"/>
          <w:lang w:val="en-AU"/>
        </w:rPr>
      </w:pP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 xml:space="preserve">     1.5 </w:t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สถานที่ก่อสร้างที่เป็นกิจการที่เข้าข่ายต้องจัดทำการ</w:t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 xml:space="preserve"> </w:t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ab/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ab/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ab/>
        <w:t>จำนวน</w:t>
      </w:r>
      <w:r w:rsidRPr="00AB314F">
        <w:rPr>
          <w:rFonts w:ascii="TH SarabunPSK" w:eastAsia="Calibri" w:hAnsi="TH SarabunPSK" w:cs="TH SarabunPSK"/>
          <w:spacing w:val="-3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pacing w:val="1"/>
          <w:sz w:val="32"/>
          <w:szCs w:val="32"/>
          <w:cs/>
        </w:rPr>
        <w:t>.........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>แห่ง</w:t>
      </w:r>
    </w:p>
    <w:p w14:paraId="72DB6177" w14:textId="77777777" w:rsidR="00AB314F" w:rsidRPr="00AB314F" w:rsidRDefault="00AB314F" w:rsidP="00AB314F">
      <w:pPr>
        <w:spacing w:after="0" w:line="240" w:lineRule="auto"/>
        <w:ind w:firstLine="720"/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</w:pP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ประเมินผลกระทบสิ่งแวดล้อม</w:t>
      </w:r>
      <w:r w:rsidRPr="00AB314F">
        <w:rPr>
          <w:rFonts w:ascii="TH SarabunIT๙" w:eastAsia="Calibri" w:hAnsi="TH SarabunIT๙" w:cs="TH SarabunIT๙"/>
          <w:color w:val="FF0000"/>
          <w:spacing w:val="-6"/>
          <w:sz w:val="32"/>
          <w:szCs w:val="32"/>
          <w:cs/>
        </w:rPr>
        <w:t xml:space="preserve"> </w:t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</w:t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lang w:val="en-AU"/>
        </w:rPr>
        <w:t>EIA</w:t>
      </w:r>
      <w:r w:rsidRPr="00AB314F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>)</w:t>
      </w:r>
    </w:p>
    <w:p w14:paraId="65370ACA" w14:textId="77777777" w:rsidR="00AB314F" w:rsidRPr="00AB314F" w:rsidRDefault="00AB314F" w:rsidP="00AB314F">
      <w:pPr>
        <w:spacing w:after="0" w:line="228" w:lineRule="auto"/>
        <w:rPr>
          <w:rFonts w:ascii="TH SarabunIT๙" w:eastAsia="Calibri" w:hAnsi="TH SarabunIT๙" w:cs="TH SarabunIT๙"/>
          <w:spacing w:val="-3"/>
          <w:position w:val="1"/>
          <w:sz w:val="32"/>
          <w:szCs w:val="32"/>
        </w:rPr>
      </w:pPr>
      <w:r w:rsidRPr="00AB314F">
        <w:rPr>
          <w:rFonts w:ascii="TH SarabunIT๙" w:eastAsia="Calibri" w:hAnsi="TH SarabunIT๙" w:cs="TH SarabunIT๙" w:hint="cs"/>
          <w:spacing w:val="-3"/>
          <w:position w:val="1"/>
          <w:sz w:val="32"/>
          <w:szCs w:val="32"/>
          <w:cs/>
        </w:rPr>
        <w:t xml:space="preserve">     </w:t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 xml:space="preserve">1.6 ยานพาหนะขนส่งสาธารณะ </w:t>
      </w:r>
      <w:r w:rsidRPr="00AB314F">
        <w:rPr>
          <w:rFonts w:ascii="TH SarabunIT๙" w:eastAsia="Calibri" w:hAnsi="TH SarabunIT๙" w:cs="TH SarabunIT๙" w:hint="cs"/>
          <w:spacing w:val="-3"/>
          <w:position w:val="1"/>
          <w:sz w:val="32"/>
          <w:szCs w:val="32"/>
          <w:cs/>
        </w:rPr>
        <w:t>(หน่วยงานราชการอื่น/รัฐวิสาหกิจ/เอกชน)</w:t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ab/>
        <w:t>จำนวน</w:t>
      </w:r>
      <w:r w:rsidRPr="00AB314F">
        <w:rPr>
          <w:rFonts w:ascii="TH SarabunPSK" w:eastAsia="Calibri" w:hAnsi="TH SarabunPSK" w:cs="TH SarabunPSK"/>
          <w:spacing w:val="-3"/>
          <w:sz w:val="32"/>
          <w:szCs w:val="32"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pacing w:val="1"/>
          <w:sz w:val="32"/>
          <w:szCs w:val="32"/>
        </w:rPr>
        <w:t>.</w:t>
      </w:r>
      <w:r w:rsidRPr="00AB314F">
        <w:rPr>
          <w:rFonts w:ascii="TH SarabunPSK" w:eastAsia="Calibri" w:hAnsi="TH SarabunPSK" w:cs="TH SarabunPSK"/>
          <w:sz w:val="32"/>
          <w:szCs w:val="32"/>
        </w:rPr>
        <w:t>.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314F">
        <w:rPr>
          <w:rFonts w:ascii="TH SarabunIT๙" w:eastAsia="Calibri" w:hAnsi="TH SarabunIT๙" w:cs="TH SarabunIT๙"/>
          <w:spacing w:val="-3"/>
          <w:position w:val="1"/>
          <w:sz w:val="32"/>
          <w:szCs w:val="32"/>
          <w:cs/>
        </w:rPr>
        <w:t>คัน</w:t>
      </w:r>
    </w:p>
    <w:p w14:paraId="0BA5CB44" w14:textId="77777777" w:rsidR="00AB314F" w:rsidRPr="00AB314F" w:rsidRDefault="00AB314F" w:rsidP="00AB314F">
      <w:pPr>
        <w:spacing w:before="120" w:after="0" w:line="228" w:lineRule="auto"/>
        <w:rPr>
          <w:rFonts w:ascii="TH SarabunPSK" w:eastAsia="Calibri" w:hAnsi="TH SarabunPSK" w:cs="TH SarabunPSK"/>
          <w:sz w:val="32"/>
          <w:szCs w:val="32"/>
        </w:rPr>
      </w:pP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การดำเนินการตามแผนปฏิบัติราชการกรุงเทพมหานคร และแผนปฏิบัติการฝุ่นละอองขนาดเล็ก </w:t>
      </w:r>
      <w:r w:rsidRPr="00AB314F">
        <w:rPr>
          <w:rFonts w:ascii="TH SarabunPSK" w:eastAsia="Calibri" w:hAnsi="TH SarabunPSK" w:cs="TH SarabunPSK"/>
          <w:sz w:val="32"/>
          <w:szCs w:val="32"/>
        </w:rPr>
        <w:t xml:space="preserve">PM 2.5 </w:t>
      </w:r>
    </w:p>
    <w:p w14:paraId="7273A80C" w14:textId="77777777" w:rsidR="00AB314F" w:rsidRPr="00AB314F" w:rsidRDefault="00AB314F" w:rsidP="00AB314F">
      <w:pPr>
        <w:spacing w:after="0" w:line="228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B314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 xml:space="preserve">ของกรุงเทพมหานคร </w:t>
      </w:r>
    </w:p>
    <w:p w14:paraId="5A02C4FA" w14:textId="77777777" w:rsidR="00AB314F" w:rsidRPr="00AB314F" w:rsidRDefault="00AB314F" w:rsidP="00AB314F">
      <w:pPr>
        <w:spacing w:after="0" w:line="228" w:lineRule="auto"/>
        <w:ind w:firstLine="426"/>
        <w:rPr>
          <w:rFonts w:ascii="TH SarabunIT๙" w:eastAsia="Calibri" w:hAnsi="TH SarabunIT๙" w:cs="TH SarabunIT๙"/>
          <w:sz w:val="32"/>
          <w:szCs w:val="32"/>
        </w:rPr>
      </w:pP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2.1 </w:t>
      </w:r>
      <w:r w:rsidRPr="00AB314F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การดำเนินการตามแผนปฏิบัติราชการกรุงเทพมหานคร</w:t>
      </w: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 </w:t>
      </w:r>
      <w:r w:rsidRPr="00AB314F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(ข้อมูลตามระบบ </w:t>
      </w:r>
      <w:r w:rsidRPr="00AB314F">
        <w:rPr>
          <w:rFonts w:ascii="TH SarabunIT๙" w:eastAsia="Calibri" w:hAnsi="TH SarabunIT๙" w:cs="TH SarabunIT๙"/>
          <w:sz w:val="32"/>
          <w:szCs w:val="32"/>
        </w:rPr>
        <w:t>BMA Monitor)</w:t>
      </w:r>
    </w:p>
    <w:p w14:paraId="374B84F6" w14:textId="77777777" w:rsidR="00AB314F" w:rsidRPr="00AB314F" w:rsidRDefault="00AB314F" w:rsidP="00AB314F">
      <w:pPr>
        <w:spacing w:after="0" w:line="228" w:lineRule="auto"/>
        <w:ind w:firstLine="720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 </w:t>
      </w:r>
      <w:r w:rsidRPr="00AB314F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มี (แนบเอกสาร)          </w:t>
      </w: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AB314F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ไม่มี เนื่องจาก ...............................................................................</w:t>
      </w:r>
    </w:p>
    <w:p w14:paraId="6738988C" w14:textId="77777777" w:rsidR="00AB314F" w:rsidRPr="00AB314F" w:rsidRDefault="00AB314F" w:rsidP="00AB314F">
      <w:pPr>
        <w:spacing w:before="120" w:after="0" w:line="228" w:lineRule="auto"/>
        <w:ind w:firstLine="426"/>
        <w:rPr>
          <w:rFonts w:ascii="TH SarabunPSK" w:eastAsia="Calibri" w:hAnsi="TH SarabunPSK" w:cs="TH SarabunPSK"/>
          <w:sz w:val="32"/>
          <w:szCs w:val="32"/>
        </w:rPr>
      </w:pP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t>2.2</w:t>
      </w:r>
      <w:r w:rsidRPr="00AB314F">
        <w:rPr>
          <w:rFonts w:ascii="TH SarabunPSK" w:eastAsia="Calibri" w:hAnsi="TH SarabunPSK" w:cs="TH SarabunPSK"/>
          <w:sz w:val="32"/>
          <w:szCs w:val="32"/>
          <w:lang w:val="en-AU"/>
        </w:rPr>
        <w:t xml:space="preserve"> </w:t>
      </w:r>
      <w:r w:rsidRPr="00AB314F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>การดำเนินการตาม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แผนปฏิบัติการฝุ่นละอองขนาดเล็ก </w:t>
      </w:r>
      <w:r w:rsidRPr="00AB314F">
        <w:rPr>
          <w:rFonts w:ascii="TH SarabunPSK" w:eastAsia="Calibri" w:hAnsi="TH SarabunPSK" w:cs="TH SarabunPSK"/>
          <w:sz w:val="32"/>
          <w:szCs w:val="32"/>
        </w:rPr>
        <w:t xml:space="preserve">PM 2.5 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ของกรุงเทพมหานคร</w:t>
      </w:r>
    </w:p>
    <w:p w14:paraId="01412222" w14:textId="77777777" w:rsidR="00AB314F" w:rsidRPr="00AB314F" w:rsidRDefault="00AB314F" w:rsidP="00AB314F">
      <w:pPr>
        <w:spacing w:after="0" w:line="228" w:lineRule="auto"/>
        <w:ind w:firstLine="720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t xml:space="preserve"> </w:t>
      </w:r>
      <w:r w:rsidRPr="00AB314F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มี (แนบเอกสาร)          </w:t>
      </w:r>
      <w:r w:rsidRPr="00AB314F">
        <w:rPr>
          <w:rFonts w:ascii="TH SarabunIT๙" w:eastAsia="Calibri" w:hAnsi="TH SarabunIT๙" w:cs="TH SarabunIT๙"/>
          <w:sz w:val="32"/>
          <w:szCs w:val="32"/>
          <w:lang w:val="en-AU"/>
        </w:rPr>
        <w:sym w:font="Wingdings 2" w:char="F0A3"/>
      </w:r>
      <w:r w:rsidRPr="00AB314F">
        <w:rPr>
          <w:rFonts w:ascii="TH SarabunIT๙" w:eastAsia="Calibri" w:hAnsi="TH SarabunIT๙" w:cs="TH SarabunIT๙"/>
          <w:sz w:val="32"/>
          <w:szCs w:val="32"/>
          <w:cs/>
          <w:lang w:val="en-AU"/>
        </w:rPr>
        <w:t xml:space="preserve"> ไม่มี เนื่องจาก ...............................................................................</w:t>
      </w:r>
    </w:p>
    <w:p w14:paraId="3AC71BB6" w14:textId="77777777" w:rsidR="00AB314F" w:rsidRPr="00AB314F" w:rsidRDefault="00AB314F" w:rsidP="00AB314F">
      <w:pPr>
        <w:spacing w:before="120" w:after="0" w:line="228" w:lineRule="auto"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AB314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การจัดการฝุ่นละอองขนาดเล็ก </w:t>
      </w:r>
      <w:r w:rsidRPr="00AB314F">
        <w:rPr>
          <w:rFonts w:ascii="TH SarabunPSK" w:eastAsia="Calibri" w:hAnsi="TH SarabunPSK" w:cs="TH SarabunPSK"/>
          <w:sz w:val="32"/>
          <w:szCs w:val="32"/>
          <w:lang w:val="en-AU"/>
        </w:rPr>
        <w:t>PM</w:t>
      </w:r>
      <w:r w:rsidRPr="00AB314F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 xml:space="preserve"> </w:t>
      </w:r>
      <w:r w:rsidRPr="00AB314F">
        <w:rPr>
          <w:rFonts w:ascii="TH SarabunPSK" w:eastAsia="Calibri" w:hAnsi="TH SarabunPSK" w:cs="TH SarabunPSK"/>
          <w:sz w:val="32"/>
          <w:szCs w:val="32"/>
          <w:cs/>
        </w:rPr>
        <w:t>2.5</w:t>
      </w:r>
      <w:r w:rsidRPr="00AB314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B314F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 xml:space="preserve">ของสำนักสิ่งแวดล้อม </w:t>
      </w:r>
      <w:r w:rsidRPr="00AB314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-AU"/>
        </w:rPr>
        <w:t>(กรอกรายละเอียดตามเอกสารหมายเลข 1)</w:t>
      </w:r>
    </w:p>
    <w:p w14:paraId="037EF927" w14:textId="77777777" w:rsidR="00AB314F" w:rsidRPr="00AB314F" w:rsidRDefault="00AB314F" w:rsidP="00AB314F">
      <w:pPr>
        <w:spacing w:after="0" w:line="240" w:lineRule="auto"/>
        <w:contextualSpacing/>
        <w:rPr>
          <w:rFonts w:ascii="TH SarabunPSK" w:eastAsia="Calibri" w:hAnsi="TH SarabunPSK" w:cs="TH SarabunPSK"/>
          <w:sz w:val="12"/>
          <w:szCs w:val="12"/>
          <w:lang w:val="en-AU"/>
        </w:rPr>
      </w:pPr>
    </w:p>
    <w:p w14:paraId="3928F88D" w14:textId="77777777" w:rsidR="00AB314F" w:rsidRPr="00AB314F" w:rsidRDefault="00AB314F" w:rsidP="00AB314F">
      <w:p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  <w:lang w:val="en-AU"/>
        </w:rPr>
      </w:pPr>
      <w:r w:rsidRPr="00AB314F">
        <w:rPr>
          <w:rFonts w:ascii="TH SarabunIT๙" w:eastAsia="Calibri" w:hAnsi="TH SarabunIT๙" w:cs="TH SarabunIT๙"/>
          <w:sz w:val="32"/>
          <w:szCs w:val="32"/>
          <w:cs/>
          <w:lang w:val="en-AU"/>
        </w:rPr>
        <w:t>4. ข้อเสนอแนะ</w:t>
      </w:r>
      <w:r w:rsidRPr="00AB314F">
        <w:rPr>
          <w:rFonts w:ascii="TH SarabunIT๙" w:eastAsia="Calibri" w:hAnsi="TH SarabunIT๙" w:cs="TH SarabunIT๙" w:hint="cs"/>
          <w:sz w:val="32"/>
          <w:szCs w:val="32"/>
          <w:cs/>
          <w:lang w:val="en-AU"/>
        </w:rPr>
        <w:t>ในการพัฒนา/ปรับปรุงคุณภาพการปฏิบัติงาน</w:t>
      </w:r>
    </w:p>
    <w:p w14:paraId="73D41994" w14:textId="77777777" w:rsidR="00AB314F" w:rsidRPr="00AB314F" w:rsidRDefault="00AB314F" w:rsidP="00AB314F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E6333C" w14:textId="77777777" w:rsidR="00AB314F" w:rsidRPr="00AB314F" w:rsidRDefault="00AB314F" w:rsidP="00AB314F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4850FF" w14:textId="77777777" w:rsidR="00AB314F" w:rsidRPr="00AB314F" w:rsidRDefault="00AB314F" w:rsidP="00AB314F">
      <w:pPr>
        <w:spacing w:after="0" w:line="240" w:lineRule="auto"/>
        <w:contextualSpacing/>
        <w:rPr>
          <w:rFonts w:ascii="TH SarabunPSK" w:eastAsia="Calibri" w:hAnsi="TH SarabunPSK" w:cs="TH SarabunPSK"/>
          <w:sz w:val="12"/>
          <w:szCs w:val="12"/>
          <w:lang w:val="en-AU"/>
        </w:rPr>
      </w:pPr>
    </w:p>
    <w:p w14:paraId="5D583C6C" w14:textId="77777777" w:rsidR="00AB314F" w:rsidRPr="00AB314F" w:rsidRDefault="00AB314F" w:rsidP="00AB314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</w:p>
    <w:p w14:paraId="1D12E9C2" w14:textId="77777777" w:rsidR="00AB314F" w:rsidRPr="00AB314F" w:rsidRDefault="00AB314F" w:rsidP="00AB314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  <w:t>.................................................</w:t>
      </w:r>
    </w:p>
    <w:p w14:paraId="799E67E1" w14:textId="2A62FF00" w:rsidR="00AB314F" w:rsidRPr="00AB314F" w:rsidRDefault="00AB314F" w:rsidP="00AB314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  <w:t xml:space="preserve"> หัวหน้าหน่วยงาน/ส่วนราชการ</w:t>
      </w:r>
    </w:p>
    <w:p w14:paraId="32EAEDAB" w14:textId="33E631BE" w:rsidR="00A52933" w:rsidRDefault="00AB314F" w:rsidP="00AB314F">
      <w:pPr>
        <w:rPr>
          <w:rFonts w:ascii="TH SarabunPSK" w:eastAsia="Calibri" w:hAnsi="TH SarabunPSK" w:cs="TH SarabunPSK"/>
          <w:sz w:val="32"/>
          <w:szCs w:val="32"/>
          <w:cs/>
          <w:lang w:val="en-AU"/>
        </w:rPr>
        <w:sectPr w:rsidR="00A52933" w:rsidSect="00F45ACA">
          <w:headerReference w:type="default" r:id="rId11"/>
          <w:footerReference w:type="default" r:id="rId12"/>
          <w:pgSz w:w="11907" w:h="16840" w:code="9"/>
          <w:pgMar w:top="1276" w:right="851" w:bottom="629" w:left="1440" w:header="567" w:footer="0" w:gutter="0"/>
          <w:cols w:space="708"/>
          <w:docGrid w:linePitch="360"/>
        </w:sectPr>
      </w:pP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  <w:t xml:space="preserve">              ผู้รายงาน</w:t>
      </w:r>
      <w:r w:rsidRPr="00AB314F">
        <w:rPr>
          <w:rFonts w:ascii="TH SarabunPSK" w:eastAsia="Calibri" w:hAnsi="TH SarabunPSK" w:cs="TH SarabunPSK"/>
          <w:sz w:val="32"/>
          <w:szCs w:val="32"/>
          <w:cs/>
          <w:lang w:val="en-AU"/>
        </w:rPr>
        <w:tab/>
      </w:r>
    </w:p>
    <w:p w14:paraId="6C9CA7BA" w14:textId="6F652380" w:rsidR="004657B0" w:rsidRPr="004657B0" w:rsidRDefault="004657B0" w:rsidP="004657B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4657B0">
        <w:rPr>
          <w:rFonts w:ascii="TH SarabunPSK" w:eastAsia="Calibri" w:hAnsi="TH SarabunPSK" w:cs="TH SarabunPSK"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A4AE87" wp14:editId="160FCF3A">
                <wp:simplePos x="0" y="0"/>
                <wp:positionH relativeFrom="column">
                  <wp:posOffset>9121140</wp:posOffset>
                </wp:positionH>
                <wp:positionV relativeFrom="paragraph">
                  <wp:posOffset>-266065</wp:posOffset>
                </wp:positionV>
                <wp:extent cx="428625" cy="323850"/>
                <wp:effectExtent l="0" t="635" r="381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9A272" w14:textId="77777777" w:rsidR="004657B0" w:rsidRPr="004E6C0E" w:rsidRDefault="004657B0" w:rsidP="004657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4AE87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718.2pt;margin-top:-20.95pt;width:33.7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" stroked="f">
                <v:textbox>
                  <w:txbxContent>
                    <w:p w14:paraId="0809A272" w14:textId="77777777" w:rsidR="004657B0" w:rsidRPr="004E6C0E" w:rsidRDefault="004657B0" w:rsidP="004657B0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7B0">
        <w:rPr>
          <w:rFonts w:ascii="TH SarabunPSK" w:eastAsia="Calibri" w:hAnsi="TH SarabunPSK" w:cs="TH SarabunPSK"/>
          <w:sz w:val="32"/>
          <w:szCs w:val="32"/>
          <w:cs/>
          <w:lang w:val="en-AU"/>
        </w:rPr>
        <w:t xml:space="preserve"> (เอกสารหมายเลข </w:t>
      </w:r>
      <w:r w:rsidRPr="004657B0">
        <w:rPr>
          <w:rFonts w:ascii="TH SarabunPSK" w:eastAsia="Calibri" w:hAnsi="TH SarabunPSK" w:cs="TH SarabunPSK" w:hint="cs"/>
          <w:sz w:val="32"/>
          <w:szCs w:val="32"/>
          <w:cs/>
          <w:lang w:val="en-AU"/>
        </w:rPr>
        <w:t>๑</w:t>
      </w:r>
      <w:r w:rsidRPr="004657B0">
        <w:rPr>
          <w:rFonts w:ascii="TH SarabunPSK" w:eastAsia="Calibri" w:hAnsi="TH SarabunPSK" w:cs="TH SarabunPSK"/>
          <w:sz w:val="32"/>
          <w:szCs w:val="32"/>
          <w:cs/>
          <w:lang w:val="en-AU"/>
        </w:rPr>
        <w:t>)</w:t>
      </w:r>
    </w:p>
    <w:p w14:paraId="50DB84A1" w14:textId="77777777" w:rsidR="004657B0" w:rsidRPr="004657B0" w:rsidRDefault="004657B0" w:rsidP="004657B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657B0">
        <w:rPr>
          <w:rFonts w:ascii="TH SarabunPSK" w:eastAsia="Calibri" w:hAnsi="TH SarabunPSK" w:cs="TH SarabunPSK"/>
          <w:b/>
          <w:bCs/>
          <w:sz w:val="36"/>
          <w:szCs w:val="36"/>
          <w:cs/>
          <w:lang w:val="en-AU"/>
        </w:rPr>
        <w:t xml:space="preserve">การจัดการฝุ่นละอองขนาดเล็ก </w:t>
      </w:r>
      <w:r w:rsidRPr="004657B0">
        <w:rPr>
          <w:rFonts w:ascii="TH SarabunPSK" w:eastAsia="Calibri" w:hAnsi="TH SarabunPSK" w:cs="TH SarabunPSK"/>
          <w:b/>
          <w:bCs/>
          <w:sz w:val="36"/>
          <w:szCs w:val="36"/>
        </w:rPr>
        <w:t>PM</w:t>
      </w:r>
      <w:r w:rsidRPr="004657B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4657B0">
        <w:rPr>
          <w:rFonts w:ascii="TH SarabunPSK" w:eastAsia="Calibri" w:hAnsi="TH SarabunPSK" w:cs="TH SarabunPSK"/>
          <w:b/>
          <w:bCs/>
          <w:sz w:val="36"/>
          <w:szCs w:val="36"/>
        </w:rPr>
        <w:t>2.5</w:t>
      </w:r>
    </w:p>
    <w:p w14:paraId="107BEA49" w14:textId="77777777" w:rsidR="004657B0" w:rsidRPr="004657B0" w:rsidRDefault="004657B0" w:rsidP="004657B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lang w:val="en-AU"/>
        </w:rPr>
      </w:pPr>
      <w:r w:rsidRPr="004657B0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สำนักสิ่งแวดล้อม</w:t>
      </w:r>
    </w:p>
    <w:p w14:paraId="7CD7A52B" w14:textId="428675AA" w:rsidR="004657B0" w:rsidRPr="004657B0" w:rsidRDefault="004657B0" w:rsidP="004657B0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pPr w:leftFromText="180" w:rightFromText="180" w:vertAnchor="text" w:horzAnchor="margin" w:tblpX="-636" w:tblpY="10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127"/>
        <w:gridCol w:w="1723"/>
        <w:gridCol w:w="1577"/>
        <w:gridCol w:w="1263"/>
        <w:gridCol w:w="1276"/>
        <w:gridCol w:w="2126"/>
        <w:gridCol w:w="1843"/>
        <w:gridCol w:w="1559"/>
        <w:gridCol w:w="1701"/>
      </w:tblGrid>
      <w:tr w:rsidR="004657B0" w:rsidRPr="004657B0" w14:paraId="73856C0F" w14:textId="77777777" w:rsidTr="00503E52">
        <w:trPr>
          <w:tblHeader/>
        </w:trPr>
        <w:tc>
          <w:tcPr>
            <w:tcW w:w="1931" w:type="dxa"/>
            <w:shd w:val="clear" w:color="auto" w:fill="auto"/>
            <w:vAlign w:val="center"/>
          </w:tcPr>
          <w:p w14:paraId="77E85ABA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7ED985E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723" w:type="dxa"/>
            <w:vAlign w:val="center"/>
          </w:tcPr>
          <w:p w14:paraId="60FB1F4B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577" w:type="dxa"/>
            <w:vAlign w:val="center"/>
          </w:tcPr>
          <w:p w14:paraId="1CEC7596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667C034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55405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52873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งบประมาณ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DD7515" w14:textId="32423868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รายงานความก้าวหน้า/</w:t>
            </w:r>
          </w:p>
          <w:p w14:paraId="51E16E09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1559" w:type="dxa"/>
            <w:vAlign w:val="center"/>
          </w:tcPr>
          <w:p w14:paraId="50472D14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ปัญหา/อุปสรรค</w:t>
            </w:r>
          </w:p>
        </w:tc>
        <w:tc>
          <w:tcPr>
            <w:tcW w:w="1701" w:type="dxa"/>
            <w:vAlign w:val="center"/>
          </w:tcPr>
          <w:p w14:paraId="559941FD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แนวทางแก้ไข</w:t>
            </w:r>
          </w:p>
        </w:tc>
      </w:tr>
      <w:tr w:rsidR="004657B0" w:rsidRPr="004657B0" w14:paraId="5A9943A4" w14:textId="77777777" w:rsidTr="00503E52">
        <w:tc>
          <w:tcPr>
            <w:tcW w:w="1931" w:type="dxa"/>
            <w:shd w:val="clear" w:color="auto" w:fill="auto"/>
          </w:tcPr>
          <w:p w14:paraId="608F83E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1. การลดมลพิษงานกำจัดมูลฝอย/แหล่งปฏิกูลในศูนย์</w:t>
            </w:r>
          </w:p>
          <w:p w14:paraId="7CC3B92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กำจัดมูลฝอย</w:t>
            </w:r>
          </w:p>
        </w:tc>
        <w:tc>
          <w:tcPr>
            <w:tcW w:w="1127" w:type="dxa"/>
            <w:shd w:val="clear" w:color="auto" w:fill="auto"/>
          </w:tcPr>
          <w:p w14:paraId="7BA44DD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694AFE0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  <w:vAlign w:val="center"/>
          </w:tcPr>
          <w:p w14:paraId="7D014DE7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77" w:type="dxa"/>
          </w:tcPr>
          <w:p w14:paraId="3616898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19A8097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5E80F8B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14D3864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11D382A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A47015F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CA422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01615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28FF971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7054942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77C3FEC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3512AA2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2816967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059786EA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211F6227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052CE9" w14:textId="219903AD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7D98D011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Align w:val="center"/>
          </w:tcPr>
          <w:p w14:paraId="6A730BD1" w14:textId="77777777" w:rsidR="004657B0" w:rsidRPr="004657B0" w:rsidRDefault="004657B0" w:rsidP="004657B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4657B0" w:rsidRPr="004657B0" w14:paraId="09C8DBA4" w14:textId="77777777" w:rsidTr="00503E52">
        <w:tc>
          <w:tcPr>
            <w:tcW w:w="1931" w:type="dxa"/>
            <w:shd w:val="clear" w:color="auto" w:fill="auto"/>
          </w:tcPr>
          <w:p w14:paraId="44C4C7F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lang w:val="en-AU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 xml:space="preserve">2. การลดมลพิษที่แหล่งกำเนิด  </w:t>
            </w:r>
          </w:p>
          <w:p w14:paraId="4C37287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2.1 ยานพาหนะราชการ</w:t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>ในสังกัดกรุงเทพมหานคร</w:t>
            </w:r>
          </w:p>
        </w:tc>
        <w:tc>
          <w:tcPr>
            <w:tcW w:w="1127" w:type="dxa"/>
            <w:shd w:val="clear" w:color="auto" w:fill="auto"/>
          </w:tcPr>
          <w:p w14:paraId="7B1834B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6AAC633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7267417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7E47888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194DD7F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5A641E9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4DF64F3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7D4A9C7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3261821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61C92FD5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E3CD90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5F4C9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0A35B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0BB86D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4531E73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680DAE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385B0EF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185ABA6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6BAEE27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2F335E5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0B687AB" w14:textId="29DA99E5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557F8C1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92DB6C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657B0" w:rsidRPr="004657B0" w14:paraId="06186838" w14:textId="77777777" w:rsidTr="00503E52">
        <w:tc>
          <w:tcPr>
            <w:tcW w:w="1931" w:type="dxa"/>
            <w:shd w:val="clear" w:color="auto" w:fill="auto"/>
          </w:tcPr>
          <w:p w14:paraId="799EC7A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 xml:space="preserve">  2.2 ยานพาหนะเอกชนในสังกัดกรุงเทพมหานคร เ</w:t>
            </w:r>
            <w:r w:rsidRPr="004657B0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 xml:space="preserve">ช่น รถเช่า รถจ้างเหมา </w:t>
            </w:r>
          </w:p>
          <w:p w14:paraId="5B5EC19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4657B0"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  <w:t>เป็นต้น</w:t>
            </w:r>
          </w:p>
          <w:p w14:paraId="5D35890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lang w:val="en-AU"/>
              </w:rPr>
            </w:pPr>
          </w:p>
        </w:tc>
        <w:tc>
          <w:tcPr>
            <w:tcW w:w="1127" w:type="dxa"/>
            <w:shd w:val="clear" w:color="auto" w:fill="auto"/>
          </w:tcPr>
          <w:p w14:paraId="69D5F2A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FCBFF1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6004DA55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3538E0B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6210E32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3CE65A5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6C25281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687F6AF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7B38897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FF338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67FDE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7858F6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39DAD9C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1BE26B9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5846125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133B4E75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653D9BB8" w14:textId="34E44292" w:rsid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33DAA119" w14:textId="77777777" w:rsidR="00876A09" w:rsidRPr="004657B0" w:rsidRDefault="00876A09" w:rsidP="004657B0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24"/>
                <w:szCs w:val="24"/>
              </w:rPr>
            </w:pPr>
          </w:p>
          <w:p w14:paraId="078BCB0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8F93FBD" w14:textId="58DC8E3D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2D0EE7D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FE1D79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657B0" w:rsidRPr="004657B0" w14:paraId="2879C7D2" w14:textId="77777777" w:rsidTr="00503E52">
        <w:tc>
          <w:tcPr>
            <w:tcW w:w="1931" w:type="dxa"/>
            <w:shd w:val="clear" w:color="auto" w:fill="auto"/>
          </w:tcPr>
          <w:p w14:paraId="4E3C2D0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lastRenderedPageBreak/>
              <w:t xml:space="preserve">  2.3 สถานที่ก่อสร้าง</w:t>
            </w:r>
          </w:p>
        </w:tc>
        <w:tc>
          <w:tcPr>
            <w:tcW w:w="1127" w:type="dxa"/>
            <w:shd w:val="clear" w:color="auto" w:fill="auto"/>
          </w:tcPr>
          <w:p w14:paraId="7597630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BBE809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66592A7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05BE840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78DCAD6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44F4471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6A582A1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53530A3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3BCE99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59B2A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285D8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3C9802C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2EAFF2E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F072505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4024102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428B774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7B6B24C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43" w:type="dxa"/>
            <w:shd w:val="clear" w:color="auto" w:fill="auto"/>
          </w:tcPr>
          <w:p w14:paraId="586F8FA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AE803D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41E9269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657B0" w:rsidRPr="004657B0" w14:paraId="0E1470C5" w14:textId="77777777" w:rsidTr="00503E52">
        <w:tc>
          <w:tcPr>
            <w:tcW w:w="1931" w:type="dxa"/>
            <w:shd w:val="clear" w:color="auto" w:fill="auto"/>
          </w:tcPr>
          <w:p w14:paraId="62F384C6" w14:textId="77777777" w:rsidR="004657B0" w:rsidRPr="004657B0" w:rsidRDefault="004657B0" w:rsidP="004657B0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2.4 อื่น ๆ ระบุ .......</w:t>
            </w:r>
          </w:p>
        </w:tc>
        <w:tc>
          <w:tcPr>
            <w:tcW w:w="1127" w:type="dxa"/>
            <w:shd w:val="clear" w:color="auto" w:fill="auto"/>
          </w:tcPr>
          <w:p w14:paraId="333996B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4356DA5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7602435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4FDE72B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23E3B81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721AFE0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108F8BE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6DF6525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DC29DE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30011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A6408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F06098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05A775E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0461EE5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3C00480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71D833F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อื่น ๆ </w:t>
            </w:r>
          </w:p>
          <w:p w14:paraId="0E4F965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43" w:type="dxa"/>
            <w:shd w:val="clear" w:color="auto" w:fill="auto"/>
          </w:tcPr>
          <w:p w14:paraId="1E47D6E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50D594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C27CDF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657B0" w:rsidRPr="004657B0" w14:paraId="26527DC3" w14:textId="77777777" w:rsidTr="00503E52">
        <w:tc>
          <w:tcPr>
            <w:tcW w:w="1931" w:type="dxa"/>
            <w:shd w:val="clear" w:color="auto" w:fill="auto"/>
          </w:tcPr>
          <w:p w14:paraId="4136DD5B" w14:textId="77777777" w:rsidR="004657B0" w:rsidRPr="004657B0" w:rsidRDefault="004657B0" w:rsidP="004657B0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3. การบังคับใช้/ปรับปรุงกฎหมาย</w:t>
            </w:r>
          </w:p>
        </w:tc>
        <w:tc>
          <w:tcPr>
            <w:tcW w:w="1127" w:type="dxa"/>
            <w:shd w:val="clear" w:color="auto" w:fill="auto"/>
          </w:tcPr>
          <w:p w14:paraId="70D6B0D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774B1E9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17E0814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1ACBA01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10C84C8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6F2D5C5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3A3B77E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1672AE4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895CFA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4D554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CC489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6B08FE7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31673D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1F66047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27C57C5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5E407AF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6ABA094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7E02E7C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83526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58FC21F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BB0BD1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657B0" w:rsidRPr="004657B0" w14:paraId="1BC08DF5" w14:textId="77777777" w:rsidTr="00503E52">
        <w:tc>
          <w:tcPr>
            <w:tcW w:w="1931" w:type="dxa"/>
            <w:shd w:val="clear" w:color="auto" w:fill="auto"/>
          </w:tcPr>
          <w:p w14:paraId="45AF5EFB" w14:textId="77777777" w:rsidR="004657B0" w:rsidRPr="004657B0" w:rsidRDefault="004657B0" w:rsidP="004657B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 xml:space="preserve">4. </w:t>
            </w:r>
            <w:r w:rsidRPr="004657B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การตรวจวัดมลพิษ</w:t>
            </w:r>
          </w:p>
          <w:p w14:paraId="73DBA569" w14:textId="77777777" w:rsidR="004657B0" w:rsidRPr="004657B0" w:rsidRDefault="004657B0" w:rsidP="004657B0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lang w:val="en-AU"/>
              </w:rPr>
            </w:pPr>
            <w:r w:rsidRPr="004657B0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4.1 ที่ปล่อยจากโรงงานกำจัดมูลฝอย</w:t>
            </w:r>
          </w:p>
          <w:p w14:paraId="4C65B25E" w14:textId="566D2D59" w:rsidR="004657B0" w:rsidRPr="004657B0" w:rsidRDefault="004657B0" w:rsidP="004657B0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t>ติดเชื้อ</w:t>
            </w:r>
          </w:p>
        </w:tc>
        <w:tc>
          <w:tcPr>
            <w:tcW w:w="1127" w:type="dxa"/>
            <w:shd w:val="clear" w:color="auto" w:fill="auto"/>
          </w:tcPr>
          <w:p w14:paraId="7478987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14:paraId="517ED32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0977F7D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5A6C613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0ADAD1A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07A9B68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14CB4D9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566CE58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2AADA0E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62021D8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347215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094A86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707CC7A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7E051F3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258CA73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1FF73E59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6B1FA89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38943F1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  <w:p w14:paraId="2A44334A" w14:textId="66D7CC4B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57055A2" w14:textId="1E7DF224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191E0B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466EDE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657B0" w:rsidRPr="004657B0" w14:paraId="3AABE4CB" w14:textId="77777777" w:rsidTr="00503E52">
        <w:tc>
          <w:tcPr>
            <w:tcW w:w="1931" w:type="dxa"/>
            <w:shd w:val="clear" w:color="auto" w:fill="auto"/>
          </w:tcPr>
          <w:p w14:paraId="76439B7A" w14:textId="77777777" w:rsidR="004657B0" w:rsidRPr="004657B0" w:rsidRDefault="004657B0" w:rsidP="004657B0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sz w:val="28"/>
                <w:cs/>
                <w:lang w:val="en-AU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  <w:cs/>
                <w:lang w:val="en-AU"/>
              </w:rPr>
              <w:lastRenderedPageBreak/>
              <w:t xml:space="preserve">   4.2 ที่ปล่อยจากเตามูลฝอยชุมชน</w:t>
            </w:r>
          </w:p>
        </w:tc>
        <w:tc>
          <w:tcPr>
            <w:tcW w:w="1127" w:type="dxa"/>
            <w:shd w:val="clear" w:color="auto" w:fill="auto"/>
          </w:tcPr>
          <w:p w14:paraId="1AB07F5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00114B2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327BD86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5429AFB9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5E473E8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6E3761B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5DAD8A8B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65A8CC2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7AC4C29" w14:textId="3A9CAF54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27485" w14:textId="05931BCF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6CF1E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5D89E23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0DB959DD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1AB937F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4EA5FAC4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509215D5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อื่น ๆ </w:t>
            </w:r>
          </w:p>
          <w:p w14:paraId="0F5C640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43" w:type="dxa"/>
            <w:shd w:val="clear" w:color="auto" w:fill="auto"/>
          </w:tcPr>
          <w:p w14:paraId="6676E7C4" w14:textId="0CE55E52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7AA6280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5359E4D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657B0" w:rsidRPr="004657B0" w14:paraId="0690E06C" w14:textId="77777777" w:rsidTr="00503E52">
        <w:tc>
          <w:tcPr>
            <w:tcW w:w="1931" w:type="dxa"/>
            <w:shd w:val="clear" w:color="auto" w:fill="auto"/>
          </w:tcPr>
          <w:p w14:paraId="6F75026E" w14:textId="77777777" w:rsidR="004657B0" w:rsidRPr="004657B0" w:rsidRDefault="004657B0" w:rsidP="004657B0">
            <w:pPr>
              <w:spacing w:after="0" w:line="240" w:lineRule="auto"/>
              <w:contextualSpacing/>
              <w:rPr>
                <w:rFonts w:ascii="TH SarabunIT๙" w:eastAsia="Calibri" w:hAnsi="TH SarabunIT๙" w:cs="TH SarabunIT๙"/>
                <w:b/>
                <w:bCs/>
                <w:sz w:val="28"/>
                <w:cs/>
                <w:lang w:val="en-AU"/>
              </w:rPr>
            </w:pPr>
            <w:r w:rsidRPr="004657B0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  <w:lang w:val="en-AU"/>
              </w:rPr>
              <w:t>5. อื่น ๆ ระบุ .............</w:t>
            </w:r>
          </w:p>
        </w:tc>
        <w:tc>
          <w:tcPr>
            <w:tcW w:w="1127" w:type="dxa"/>
            <w:shd w:val="clear" w:color="auto" w:fill="auto"/>
          </w:tcPr>
          <w:p w14:paraId="76EB291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มี</w:t>
            </w:r>
          </w:p>
          <w:p w14:paraId="3695918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8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ไม่มี</w:t>
            </w:r>
          </w:p>
        </w:tc>
        <w:tc>
          <w:tcPr>
            <w:tcW w:w="1723" w:type="dxa"/>
          </w:tcPr>
          <w:p w14:paraId="22FBFCD3" w14:textId="081C9A00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77" w:type="dxa"/>
          </w:tcPr>
          <w:p w14:paraId="381EE0E7" w14:textId="4604CF3C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หน่วยงานหลัก...................................</w:t>
            </w:r>
          </w:p>
          <w:p w14:paraId="13A6C4E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  <w:p w14:paraId="7FDB9FB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หน่วยงานร่วม</w:t>
            </w:r>
          </w:p>
          <w:p w14:paraId="278BF1C0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</w:t>
            </w:r>
          </w:p>
          <w:p w14:paraId="3EC60F5E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...................................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4F4860F7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BCB913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14E379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ใช้งบประมาณ............บาท</w:t>
            </w:r>
          </w:p>
          <w:p w14:paraId="09675D12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กทม.</w:t>
            </w:r>
          </w:p>
          <w:p w14:paraId="5D6A3349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กองทุนหลักประกัน</w:t>
            </w:r>
          </w:p>
          <w:p w14:paraId="4E3E56C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     สุขภาพ กทม.</w:t>
            </w:r>
          </w:p>
          <w:p w14:paraId="4892FEC8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รัฐบาล</w:t>
            </w:r>
          </w:p>
          <w:p w14:paraId="4A45223C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57B0">
              <w:rPr>
                <w:rFonts w:ascii="TH SarabunIT๙" w:eastAsia="Calibri" w:hAnsi="TH SarabunIT๙" w:cs="TH SarabunIT๙"/>
                <w:sz w:val="24"/>
                <w:szCs w:val="24"/>
              </w:rPr>
              <w:sym w:font="Wingdings" w:char="F0A1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อื่น ๆ </w:t>
            </w:r>
          </w:p>
          <w:p w14:paraId="593F40FF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</w:rPr>
              <w:sym w:font="Wingdings 2" w:char="F0A3"/>
            </w:r>
            <w:r w:rsidRPr="004657B0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ไม่ใช้งบประมาณ</w:t>
            </w:r>
          </w:p>
        </w:tc>
        <w:tc>
          <w:tcPr>
            <w:tcW w:w="1843" w:type="dxa"/>
            <w:shd w:val="clear" w:color="auto" w:fill="auto"/>
          </w:tcPr>
          <w:p w14:paraId="6AAD515F" w14:textId="05E320E4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1617A871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4A5C55A" w14:textId="77777777" w:rsidR="004657B0" w:rsidRPr="004657B0" w:rsidRDefault="004657B0" w:rsidP="004657B0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14:paraId="7EFE30B9" w14:textId="5250221A" w:rsidR="004657B0" w:rsidRPr="004657B0" w:rsidRDefault="004657B0" w:rsidP="004657B0">
      <w:pPr>
        <w:spacing w:after="0" w:line="240" w:lineRule="auto"/>
        <w:contextualSpacing/>
        <w:rPr>
          <w:rFonts w:ascii="TH SarabunIT๙" w:eastAsia="Calibri" w:hAnsi="TH SarabunIT๙" w:cs="TH SarabunIT๙"/>
          <w:sz w:val="24"/>
          <w:szCs w:val="24"/>
        </w:rPr>
      </w:pPr>
      <w:r w:rsidRPr="004657B0">
        <w:rPr>
          <w:rFonts w:ascii="TH SarabunIT๙" w:eastAsia="Calibri" w:hAnsi="TH SarabunIT๙" w:cs="TH SarabunIT๙" w:hint="cs"/>
          <w:sz w:val="24"/>
          <w:szCs w:val="24"/>
          <w:u w:val="single"/>
          <w:cs/>
          <w:lang w:val="en-AU"/>
        </w:rPr>
        <w:t>หมายเหตุ</w:t>
      </w:r>
      <w:r w:rsidRPr="004657B0">
        <w:rPr>
          <w:rFonts w:ascii="TH SarabunIT๙" w:eastAsia="Calibri" w:hAnsi="TH SarabunIT๙" w:cs="TH SarabunIT๙" w:hint="cs"/>
          <w:sz w:val="24"/>
          <w:szCs w:val="24"/>
          <w:cs/>
          <w:lang w:val="en-AU"/>
        </w:rPr>
        <w:t xml:space="preserve"> </w:t>
      </w:r>
      <w:r w:rsidRPr="004657B0">
        <w:rPr>
          <w:rFonts w:ascii="TH SarabunIT๙" w:eastAsia="Calibri" w:hAnsi="TH SarabunIT๙" w:cs="TH SarabunIT๙"/>
          <w:sz w:val="24"/>
          <w:szCs w:val="24"/>
        </w:rPr>
        <w:t xml:space="preserve">: </w:t>
      </w:r>
      <w:r w:rsidRPr="004657B0">
        <w:rPr>
          <w:rFonts w:ascii="TH SarabunIT๙" w:eastAsia="Calibri" w:hAnsi="TH SarabunIT๙" w:cs="TH SarabunIT๙" w:hint="cs"/>
          <w:sz w:val="24"/>
          <w:szCs w:val="24"/>
          <w:cs/>
        </w:rPr>
        <w:t>หากหน่วยงานไม่มีการดำเนินการในหัวข้อนั้น ๆ ไม่ต้องใส่รายละเอียดโครงการ/กิจกรรม</w:t>
      </w:r>
      <w:r w:rsidRPr="004657B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8664F" wp14:editId="00887BAD">
                <wp:simplePos x="0" y="0"/>
                <wp:positionH relativeFrom="column">
                  <wp:posOffset>10039350</wp:posOffset>
                </wp:positionH>
                <wp:positionV relativeFrom="paragraph">
                  <wp:posOffset>6991350</wp:posOffset>
                </wp:positionV>
                <wp:extent cx="447675" cy="314325"/>
                <wp:effectExtent l="0" t="0" r="9525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7EC3A" w14:textId="77777777" w:rsidR="004657B0" w:rsidRDefault="004657B0" w:rsidP="004657B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664F" id="Text Box 117" o:spid="_x0000_s1027" type="#_x0000_t202" style="position:absolute;margin-left:790.5pt;margin-top:550.5pt;width:35.2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" fillcolor="white [3201]" stroked="f" strokeweight=".5pt">
                <v:textbox>
                  <w:txbxContent>
                    <w:p w14:paraId="28F7EC3A" w14:textId="77777777" w:rsidR="004657B0" w:rsidRDefault="004657B0" w:rsidP="004657B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60F3363" w14:textId="28E9E0FB" w:rsidR="005427AD" w:rsidRPr="004657B0" w:rsidRDefault="005427AD" w:rsidP="00AB314F">
      <w:pPr>
        <w:rPr>
          <w:cs/>
        </w:rPr>
      </w:pPr>
    </w:p>
    <w:p w14:paraId="1C7C2F23" w14:textId="413EC14D" w:rsidR="007034B0" w:rsidRPr="00771C21" w:rsidRDefault="007034B0"/>
    <w:sectPr w:rsidR="007034B0" w:rsidRPr="00771C21" w:rsidSect="002D6A41">
      <w:pgSz w:w="16840" w:h="11907" w:orient="landscape" w:code="9"/>
      <w:pgMar w:top="851" w:right="851" w:bottom="127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3BA9" w14:textId="77777777" w:rsidR="00AE5312" w:rsidRDefault="00AE5312" w:rsidP="00453875">
      <w:pPr>
        <w:spacing w:after="0" w:line="240" w:lineRule="auto"/>
      </w:pPr>
      <w:r>
        <w:separator/>
      </w:r>
    </w:p>
  </w:endnote>
  <w:endnote w:type="continuationSeparator" w:id="0">
    <w:p w14:paraId="554C7D7B" w14:textId="77777777" w:rsidR="00AE5312" w:rsidRDefault="00AE5312" w:rsidP="00453875">
      <w:pPr>
        <w:spacing w:after="0" w:line="240" w:lineRule="auto"/>
      </w:pPr>
      <w:r>
        <w:continuationSeparator/>
      </w:r>
    </w:p>
  </w:endnote>
  <w:endnote w:type="continuationNotice" w:id="1">
    <w:p w14:paraId="4FE6C372" w14:textId="77777777" w:rsidR="00AE5312" w:rsidRDefault="00AE5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7F6B" w14:textId="77777777" w:rsidR="00AE5312" w:rsidRDefault="00AE5312" w:rsidP="00453875">
      <w:pPr>
        <w:spacing w:after="0" w:line="240" w:lineRule="auto"/>
      </w:pPr>
      <w:r>
        <w:separator/>
      </w:r>
    </w:p>
  </w:footnote>
  <w:footnote w:type="continuationSeparator" w:id="0">
    <w:p w14:paraId="37A5AFB8" w14:textId="77777777" w:rsidR="00AE5312" w:rsidRDefault="00AE5312" w:rsidP="00453875">
      <w:pPr>
        <w:spacing w:after="0" w:line="240" w:lineRule="auto"/>
      </w:pPr>
      <w:r>
        <w:continuationSeparator/>
      </w:r>
    </w:p>
  </w:footnote>
  <w:footnote w:type="continuationNotice" w:id="1">
    <w:p w14:paraId="09423B20" w14:textId="77777777" w:rsidR="00AE5312" w:rsidRDefault="00AE53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3E8"/>
    <w:rsid w:val="002D6A41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C79A5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A35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6A09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4275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5312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62FC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E2929-3574-48C2-8E90-08E691ABC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42</cp:revision>
  <cp:lastPrinted>2021-09-16T06:13:00Z</cp:lastPrinted>
  <dcterms:created xsi:type="dcterms:W3CDTF">2021-09-15T07:50:00Z</dcterms:created>
  <dcterms:modified xsi:type="dcterms:W3CDTF">2022-03-09T07:31:00Z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