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1649"/>
        <w:gridCol w:w="1638"/>
        <w:gridCol w:w="1397"/>
        <w:gridCol w:w="1397"/>
        <w:gridCol w:w="1554"/>
        <w:gridCol w:w="1416"/>
        <w:gridCol w:w="2299"/>
      </w:tblGrid>
      <w:tr w:rsidR="00BD3A25" w14:paraId="6C489AE9" w14:textId="77777777" w:rsidTr="00AF364D">
        <w:tc>
          <w:tcPr>
            <w:tcW w:w="14412" w:type="dxa"/>
            <w:gridSpan w:val="8"/>
            <w:shd w:val="clear" w:color="auto" w:fill="auto"/>
          </w:tcPr>
          <w:p w14:paraId="59418981" w14:textId="77777777" w:rsidR="00BD3A25" w:rsidRPr="000828B7" w:rsidRDefault="00BD3A25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 xml:space="preserve">ข้อมูลรายได้ ค่าปรับผู้ละเมิด พ.ร.บ.รักษาความสะอาดฯ </w:t>
            </w:r>
          </w:p>
          <w:p w14:paraId="4245011D" w14:textId="2EAB5E41" w:rsidR="00BD3A25" w:rsidRPr="00E00B2F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 w:rsidR="00F37BB6">
              <w:rPr>
                <w:rFonts w:ascii="TH SarabunPSK" w:hAnsi="TH SarabunPSK" w:cs="TH SarabunPSK" w:hint="cs"/>
                <w:b/>
                <w:bCs/>
                <w:cs/>
              </w:rPr>
              <w:t>ลาดกระบัง</w:t>
            </w:r>
          </w:p>
        </w:tc>
      </w:tr>
      <w:tr w:rsidR="00AF364D" w14:paraId="7C61C427" w14:textId="77777777" w:rsidTr="00164D30">
        <w:trPr>
          <w:trHeight w:val="733"/>
        </w:trPr>
        <w:tc>
          <w:tcPr>
            <w:tcW w:w="3062" w:type="dxa"/>
            <w:vMerge w:val="restart"/>
            <w:shd w:val="clear" w:color="auto" w:fill="auto"/>
          </w:tcPr>
          <w:p w14:paraId="386BD3A2" w14:textId="77777777" w:rsidR="00AF364D" w:rsidRPr="00E00B2F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4684" w:type="dxa"/>
            <w:gridSpan w:val="3"/>
            <w:shd w:val="clear" w:color="auto" w:fill="auto"/>
          </w:tcPr>
          <w:p w14:paraId="1BA2B26A" w14:textId="77777777" w:rsidR="00AF364D" w:rsidRPr="005E089F" w:rsidRDefault="00AF364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4BA347B3" w14:textId="77777777" w:rsidR="00AF364D" w:rsidRPr="005E089F" w:rsidRDefault="00AF364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52028AE6" w14:textId="77777777" w:rsidR="00AF364D" w:rsidRPr="00E00B2F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E089F">
              <w:rPr>
                <w:rFonts w:ascii="TH SarabunPSK" w:hAnsi="TH SarabunPSK" w:cs="TH SarabunPSK"/>
                <w:cs/>
              </w:rPr>
              <w:t xml:space="preserve">(ราย / จำนวนเงิน </w:t>
            </w:r>
            <w:r w:rsidRPr="005E089F">
              <w:rPr>
                <w:rFonts w:ascii="TH SarabunPSK" w:hAnsi="TH SarabunPSK" w:cs="TH SarabunPSK"/>
              </w:rPr>
              <w:t xml:space="preserve">: </w:t>
            </w:r>
            <w:r w:rsidRPr="005E089F">
              <w:rPr>
                <w:rFonts w:ascii="TH SarabunPSK" w:hAnsi="TH SarabunPSK" w:cs="TH SarabunPSK"/>
                <w:cs/>
              </w:rPr>
              <w:t>บาท)</w:t>
            </w:r>
          </w:p>
        </w:tc>
        <w:tc>
          <w:tcPr>
            <w:tcW w:w="4367" w:type="dxa"/>
            <w:gridSpan w:val="3"/>
            <w:shd w:val="clear" w:color="auto" w:fill="auto"/>
          </w:tcPr>
          <w:p w14:paraId="46977079" w14:textId="77777777" w:rsidR="00AF364D" w:rsidRPr="005E089F" w:rsidRDefault="00AF364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3AC2A068" w14:textId="77777777" w:rsidR="00AF364D" w:rsidRPr="005E089F" w:rsidRDefault="00AF364D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57909670" w14:textId="77777777" w:rsidR="00AF364D" w:rsidRPr="00E00B2F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E089F">
              <w:rPr>
                <w:rFonts w:ascii="TH SarabunPSK" w:hAnsi="TH SarabunPSK" w:cs="TH SarabunPSK"/>
                <w:cs/>
              </w:rPr>
              <w:t xml:space="preserve">(ราย / จำนวนเงิน </w:t>
            </w:r>
            <w:r w:rsidRPr="005E089F">
              <w:rPr>
                <w:rFonts w:ascii="TH SarabunPSK" w:hAnsi="TH SarabunPSK" w:cs="TH SarabunPSK"/>
              </w:rPr>
              <w:t xml:space="preserve">: </w:t>
            </w:r>
            <w:r w:rsidRPr="005E089F">
              <w:rPr>
                <w:rFonts w:ascii="TH SarabunPSK" w:hAnsi="TH SarabunPSK" w:cs="TH SarabunPSK"/>
                <w:cs/>
              </w:rPr>
              <w:t>บาท)</w:t>
            </w:r>
          </w:p>
        </w:tc>
        <w:tc>
          <w:tcPr>
            <w:tcW w:w="2299" w:type="dxa"/>
            <w:vMerge w:val="restart"/>
            <w:shd w:val="clear" w:color="auto" w:fill="auto"/>
          </w:tcPr>
          <w:p w14:paraId="60E82CAA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460657C4" w14:textId="77777777" w:rsidR="00AF364D" w:rsidRPr="000828B7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164D30" w14:paraId="3AC8AA83" w14:textId="77777777" w:rsidTr="00164D30">
        <w:trPr>
          <w:trHeight w:val="733"/>
        </w:trPr>
        <w:tc>
          <w:tcPr>
            <w:tcW w:w="3062" w:type="dxa"/>
            <w:vMerge/>
            <w:shd w:val="clear" w:color="auto" w:fill="auto"/>
          </w:tcPr>
          <w:p w14:paraId="4DAF1716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649" w:type="dxa"/>
            <w:shd w:val="clear" w:color="auto" w:fill="auto"/>
          </w:tcPr>
          <w:p w14:paraId="3FA34C92" w14:textId="75395942" w:rsidR="00AF364D" w:rsidRDefault="00AF364D" w:rsidP="00AF364D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ตุลาคม 2567</w:t>
            </w:r>
          </w:p>
        </w:tc>
        <w:tc>
          <w:tcPr>
            <w:tcW w:w="1638" w:type="dxa"/>
            <w:shd w:val="clear" w:color="auto" w:fill="auto"/>
          </w:tcPr>
          <w:p w14:paraId="76BD523B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1397" w:type="dxa"/>
            <w:shd w:val="clear" w:color="auto" w:fill="auto"/>
          </w:tcPr>
          <w:p w14:paraId="58088F6D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397" w:type="dxa"/>
            <w:shd w:val="clear" w:color="auto" w:fill="auto"/>
          </w:tcPr>
          <w:p w14:paraId="5B733B50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1554" w:type="dxa"/>
            <w:shd w:val="clear" w:color="auto" w:fill="auto"/>
          </w:tcPr>
          <w:p w14:paraId="6EB7496C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416" w:type="dxa"/>
            <w:shd w:val="clear" w:color="auto" w:fill="auto"/>
          </w:tcPr>
          <w:p w14:paraId="08889A84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299" w:type="dxa"/>
            <w:vMerge/>
            <w:shd w:val="clear" w:color="auto" w:fill="auto"/>
          </w:tcPr>
          <w:p w14:paraId="7B9C6B2D" w14:textId="77777777" w:rsidR="00AF364D" w:rsidRDefault="00AF364D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164D30" w14:paraId="7A734092" w14:textId="77777777" w:rsidTr="00164D30">
        <w:tc>
          <w:tcPr>
            <w:tcW w:w="3062" w:type="dxa"/>
            <w:shd w:val="clear" w:color="auto" w:fill="auto"/>
          </w:tcPr>
          <w:p w14:paraId="3F424586" w14:textId="77777777" w:rsidR="00BD3A25" w:rsidRPr="000828B7" w:rsidRDefault="00BD3A25" w:rsidP="006C1C47">
            <w:pPr>
              <w:rPr>
                <w:rFonts w:ascii="TH SarabunPSK" w:hAnsi="TH SarabunPSK" w:cs="TH SarabunPSK"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ค่าปรับผู้ละเมิด พ.ร.บ. รักษาความสะอาด</w:t>
            </w:r>
            <w:r>
              <w:rPr>
                <w:rFonts w:ascii="TH SarabunPSK" w:hAnsi="TH SarabunPSK" w:cs="TH SarabunPSK" w:hint="cs"/>
                <w:cs/>
              </w:rPr>
              <w:t>แ</w:t>
            </w:r>
            <w:r w:rsidRPr="000828B7">
              <w:rPr>
                <w:rFonts w:ascii="TH SarabunPSK" w:hAnsi="TH SarabunPSK" w:cs="TH SarabunPSK"/>
                <w:cs/>
              </w:rPr>
              <w:t>ละความเป็นระเบียบเรียบร้อยของบ้านเมือง พ.ศ. 2535 และแก้ไขเพิ่มเติมฉบับ</w:t>
            </w:r>
            <w:r>
              <w:rPr>
                <w:rFonts w:ascii="TH SarabunPSK" w:hAnsi="TH SarabunPSK" w:cs="TH SarabunPSK" w:hint="cs"/>
                <w:cs/>
              </w:rPr>
              <w:t>ที่</w:t>
            </w:r>
            <w:r w:rsidRPr="000828B7">
              <w:rPr>
                <w:rFonts w:ascii="TH SarabunPSK" w:hAnsi="TH SarabunPSK" w:cs="TH SarabunPSK"/>
                <w:cs/>
              </w:rPr>
              <w:t xml:space="preserve"> 2 พ.ศ. 2560</w:t>
            </w:r>
          </w:p>
        </w:tc>
        <w:tc>
          <w:tcPr>
            <w:tcW w:w="1649" w:type="dxa"/>
            <w:shd w:val="clear" w:color="auto" w:fill="auto"/>
          </w:tcPr>
          <w:p w14:paraId="7302E4CA" w14:textId="51100C8C" w:rsidR="00BD3A25" w:rsidRDefault="0049486B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238/162,100</w:t>
            </w:r>
          </w:p>
          <w:p w14:paraId="6C71E8AA" w14:textId="4F6EB24C" w:rsidR="0049486B" w:rsidRPr="00AF364D" w:rsidRDefault="0049486B" w:rsidP="006C1C47">
            <w:pPr>
              <w:jc w:val="center"/>
              <w:rPr>
                <w:rFonts w:ascii="TH SarabunPSK" w:hAnsi="TH SarabunPSK" w:cs="TH SarabunPSK" w:hint="cs"/>
              </w:rPr>
            </w:pPr>
          </w:p>
        </w:tc>
        <w:tc>
          <w:tcPr>
            <w:tcW w:w="1638" w:type="dxa"/>
            <w:shd w:val="clear" w:color="auto" w:fill="auto"/>
          </w:tcPr>
          <w:p w14:paraId="68F7AA6E" w14:textId="7C76996F" w:rsidR="00BD3A25" w:rsidRPr="00AF364D" w:rsidRDefault="0049486B" w:rsidP="006C1C47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86</w:t>
            </w:r>
            <w:r w:rsidR="0026531D">
              <w:rPr>
                <w:rFonts w:ascii="TH SarabunPSK" w:hAnsi="TH SarabunPSK" w:cs="TH SarabunPSK" w:hint="cs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56,900</w:t>
            </w:r>
          </w:p>
        </w:tc>
        <w:tc>
          <w:tcPr>
            <w:tcW w:w="1397" w:type="dxa"/>
            <w:shd w:val="clear" w:color="auto" w:fill="auto"/>
          </w:tcPr>
          <w:p w14:paraId="005234BA" w14:textId="1844F98D" w:rsidR="00BD3A25" w:rsidRPr="00AF364D" w:rsidRDefault="006A0640" w:rsidP="0049486B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="0049486B">
              <w:rPr>
                <w:rFonts w:ascii="TH SarabunPSK" w:hAnsi="TH SarabunPSK" w:cs="TH SarabunPSK" w:hint="cs"/>
                <w:cs/>
              </w:rPr>
              <w:t>69/126,900</w:t>
            </w:r>
          </w:p>
        </w:tc>
        <w:tc>
          <w:tcPr>
            <w:tcW w:w="1397" w:type="dxa"/>
            <w:shd w:val="clear" w:color="auto" w:fill="auto"/>
          </w:tcPr>
          <w:p w14:paraId="6CBD7339" w14:textId="709C3AFF" w:rsidR="00BD3A25" w:rsidRPr="00771FEC" w:rsidRDefault="0049486B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270</w:t>
            </w:r>
            <w:r w:rsidR="00AC722A">
              <w:rPr>
                <w:rFonts w:ascii="TH SarabunPSK" w:hAnsi="TH SarabunPSK" w:cs="TH SarabunPSK" w:hint="cs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="00AC722A">
              <w:rPr>
                <w:rFonts w:ascii="TH SarabunPSK" w:hAnsi="TH SarabunPSK" w:cs="TH SarabunPSK" w:hint="cs"/>
                <w:cs/>
              </w:rPr>
              <w:t>6</w:t>
            </w:r>
            <w:r>
              <w:rPr>
                <w:rFonts w:ascii="TH SarabunPSK" w:hAnsi="TH SarabunPSK" w:cs="TH SarabunPSK" w:hint="cs"/>
                <w:cs/>
              </w:rPr>
              <w:t>5</w:t>
            </w:r>
            <w:r w:rsidR="00AC722A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6</w:t>
            </w:r>
            <w:r w:rsidR="00AC722A"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554" w:type="dxa"/>
            <w:shd w:val="clear" w:color="auto" w:fill="auto"/>
          </w:tcPr>
          <w:p w14:paraId="3AFA3FA1" w14:textId="33CF80A5" w:rsidR="00BD3A25" w:rsidRPr="00771FEC" w:rsidRDefault="00B055DE" w:rsidP="006C1C4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="00180E46">
              <w:rPr>
                <w:rFonts w:ascii="TH SarabunPSK" w:hAnsi="TH SarabunPSK" w:cs="TH SarabunPSK" w:hint="cs"/>
                <w:cs/>
              </w:rPr>
              <w:t>6</w:t>
            </w:r>
            <w:r w:rsidR="005F6A52">
              <w:rPr>
                <w:rFonts w:ascii="TH SarabunPSK" w:hAnsi="TH SarabunPSK" w:cs="TH SarabunPSK" w:hint="cs"/>
                <w:cs/>
              </w:rPr>
              <w:t>6</w:t>
            </w:r>
            <w:r>
              <w:rPr>
                <w:rFonts w:ascii="TH SarabunPSK" w:hAnsi="TH SarabunPSK" w:cs="TH SarabunPSK" w:hint="cs"/>
                <w:cs/>
              </w:rPr>
              <w:t>/</w:t>
            </w:r>
            <w:r w:rsidR="00180E46">
              <w:rPr>
                <w:rFonts w:ascii="TH SarabunPSK" w:hAnsi="TH SarabunPSK" w:cs="TH SarabunPSK" w:hint="cs"/>
                <w:cs/>
              </w:rPr>
              <w:t>1</w:t>
            </w:r>
            <w:r w:rsidR="005F6A52">
              <w:rPr>
                <w:rFonts w:ascii="TH SarabunPSK" w:hAnsi="TH SarabunPSK" w:cs="TH SarabunPSK" w:hint="cs"/>
                <w:cs/>
              </w:rPr>
              <w:t>20</w:t>
            </w:r>
            <w:r>
              <w:rPr>
                <w:rFonts w:ascii="TH SarabunPSK" w:hAnsi="TH SarabunPSK" w:cs="TH SarabunPSK"/>
              </w:rPr>
              <w:t>,</w:t>
            </w:r>
            <w:r w:rsidR="005F6A52">
              <w:rPr>
                <w:rFonts w:ascii="TH SarabunPSK" w:hAnsi="TH SarabunPSK" w:cs="TH SarabunPSK" w:hint="cs"/>
                <w:cs/>
              </w:rPr>
              <w:t>300</w:t>
            </w:r>
          </w:p>
        </w:tc>
        <w:tc>
          <w:tcPr>
            <w:tcW w:w="1416" w:type="dxa"/>
            <w:shd w:val="clear" w:color="auto" w:fill="auto"/>
          </w:tcPr>
          <w:p w14:paraId="2D67D756" w14:textId="08E6440B" w:rsidR="00BD3A25" w:rsidRPr="00771FEC" w:rsidRDefault="005F6A52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167</w:t>
            </w:r>
            <w:r w:rsidR="00BC0047">
              <w:rPr>
                <w:rFonts w:ascii="TH SarabunPSK" w:hAnsi="TH SarabunPSK" w:cs="TH SarabunPSK" w:hint="cs"/>
                <w:cs/>
              </w:rPr>
              <w:t>/1</w:t>
            </w:r>
            <w:r>
              <w:rPr>
                <w:rFonts w:ascii="TH SarabunPSK" w:hAnsi="TH SarabunPSK" w:cs="TH SarabunPSK" w:hint="cs"/>
                <w:cs/>
              </w:rPr>
              <w:t>14</w:t>
            </w:r>
            <w:r w:rsidR="00BC0047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2</w:t>
            </w:r>
            <w:r w:rsidR="00BC0047"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2299" w:type="dxa"/>
            <w:shd w:val="clear" w:color="auto" w:fill="auto"/>
          </w:tcPr>
          <w:p w14:paraId="03BCBB8A" w14:textId="1F6205EF" w:rsidR="00BD3A25" w:rsidRPr="00AF364D" w:rsidRDefault="005F6A52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1,096</w:t>
            </w:r>
            <w:r w:rsidR="00771FEC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746</w:t>
            </w:r>
            <w:r w:rsidR="00771FEC"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  <w:r w:rsidR="00771FEC">
              <w:rPr>
                <w:rFonts w:ascii="TH SarabunPSK" w:hAnsi="TH SarabunPSK" w:cs="TH SarabunPSK"/>
                <w:b/>
                <w:bCs/>
              </w:rPr>
              <w:t>00</w:t>
            </w:r>
          </w:p>
        </w:tc>
      </w:tr>
      <w:tr w:rsidR="00164D30" w14:paraId="1E40631D" w14:textId="77777777" w:rsidTr="00164D30">
        <w:tc>
          <w:tcPr>
            <w:tcW w:w="3062" w:type="dxa"/>
            <w:shd w:val="clear" w:color="auto" w:fill="auto"/>
          </w:tcPr>
          <w:p w14:paraId="32811E05" w14:textId="77777777" w:rsidR="00BD3A25" w:rsidRPr="000828B7" w:rsidRDefault="00BD3A25" w:rsidP="006C1C47">
            <w:pPr>
              <w:rPr>
                <w:rFonts w:ascii="TH SarabunPSK" w:hAnsi="TH SarabunPSK" w:cs="TH SarabunPSK"/>
                <w:cs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ค่าปรับอื่นๆ</w:t>
            </w:r>
          </w:p>
        </w:tc>
        <w:tc>
          <w:tcPr>
            <w:tcW w:w="1649" w:type="dxa"/>
            <w:shd w:val="clear" w:color="auto" w:fill="auto"/>
          </w:tcPr>
          <w:p w14:paraId="1E697EC2" w14:textId="6EC37734" w:rsidR="00BD3A25" w:rsidRPr="00AF364D" w:rsidRDefault="00053E17" w:rsidP="006C1C4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638" w:type="dxa"/>
            <w:shd w:val="clear" w:color="auto" w:fill="auto"/>
          </w:tcPr>
          <w:p w14:paraId="5030A341" w14:textId="17CF037D" w:rsidR="00BD3A25" w:rsidRPr="00AF364D" w:rsidRDefault="0026531D" w:rsidP="006C1C4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397" w:type="dxa"/>
            <w:shd w:val="clear" w:color="auto" w:fill="auto"/>
          </w:tcPr>
          <w:p w14:paraId="74F3D917" w14:textId="2111C025" w:rsidR="00BD3A25" w:rsidRPr="00AF364D" w:rsidRDefault="006A0640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397" w:type="dxa"/>
            <w:shd w:val="clear" w:color="auto" w:fill="auto"/>
          </w:tcPr>
          <w:p w14:paraId="49DC3773" w14:textId="1590732B" w:rsidR="00BD3A25" w:rsidRPr="00AF364D" w:rsidRDefault="00AC722A" w:rsidP="006C1C4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554" w:type="dxa"/>
            <w:shd w:val="clear" w:color="auto" w:fill="auto"/>
          </w:tcPr>
          <w:p w14:paraId="2048066E" w14:textId="4C61B06F" w:rsidR="00BD3A25" w:rsidRPr="00AF364D" w:rsidRDefault="00B055DE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416" w:type="dxa"/>
            <w:shd w:val="clear" w:color="auto" w:fill="auto"/>
          </w:tcPr>
          <w:p w14:paraId="062B60AA" w14:textId="4E65CED3" w:rsidR="00BD3A25" w:rsidRPr="00AF364D" w:rsidRDefault="00551C55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2299" w:type="dxa"/>
            <w:shd w:val="clear" w:color="auto" w:fill="auto"/>
          </w:tcPr>
          <w:p w14:paraId="4927FDCC" w14:textId="29A984FB" w:rsidR="00BD3A25" w:rsidRPr="00AF364D" w:rsidRDefault="00551C55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164D30" w14:paraId="1BF499A6" w14:textId="77777777" w:rsidTr="00164D30">
        <w:tc>
          <w:tcPr>
            <w:tcW w:w="3062" w:type="dxa"/>
            <w:shd w:val="clear" w:color="auto" w:fill="auto"/>
          </w:tcPr>
          <w:p w14:paraId="27270782" w14:textId="77777777" w:rsidR="00164D30" w:rsidRPr="00AE4347" w:rsidRDefault="00164D30" w:rsidP="00164D30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649" w:type="dxa"/>
            <w:shd w:val="clear" w:color="auto" w:fill="auto"/>
          </w:tcPr>
          <w:p w14:paraId="2C6AB006" w14:textId="77777777" w:rsidR="00164D30" w:rsidRDefault="00164D30" w:rsidP="00164D3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238/162,100</w:t>
            </w:r>
          </w:p>
          <w:p w14:paraId="1F57D401" w14:textId="0A2A0EFE" w:rsidR="00164D30" w:rsidRPr="00AF364D" w:rsidRDefault="00164D30" w:rsidP="00164D3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38" w:type="dxa"/>
            <w:shd w:val="clear" w:color="auto" w:fill="auto"/>
          </w:tcPr>
          <w:p w14:paraId="076CF2AC" w14:textId="13EF9592" w:rsidR="00164D30" w:rsidRPr="00AF364D" w:rsidRDefault="00164D30" w:rsidP="00164D3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86/56,900</w:t>
            </w:r>
          </w:p>
        </w:tc>
        <w:tc>
          <w:tcPr>
            <w:tcW w:w="1397" w:type="dxa"/>
            <w:shd w:val="clear" w:color="auto" w:fill="auto"/>
          </w:tcPr>
          <w:p w14:paraId="79A66ED2" w14:textId="6949CF23" w:rsidR="00164D30" w:rsidRPr="00AF364D" w:rsidRDefault="00164D30" w:rsidP="00164D3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169/126,900</w:t>
            </w:r>
          </w:p>
        </w:tc>
        <w:tc>
          <w:tcPr>
            <w:tcW w:w="1397" w:type="dxa"/>
            <w:shd w:val="clear" w:color="auto" w:fill="auto"/>
          </w:tcPr>
          <w:p w14:paraId="00F6734A" w14:textId="4F9C6E65" w:rsidR="00164D30" w:rsidRPr="00771FEC" w:rsidRDefault="00164D30" w:rsidP="00164D3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270/165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6</w:t>
            </w:r>
            <w:r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1554" w:type="dxa"/>
            <w:shd w:val="clear" w:color="auto" w:fill="auto"/>
          </w:tcPr>
          <w:p w14:paraId="09B1A13F" w14:textId="3F43FC1F" w:rsidR="00164D30" w:rsidRPr="00771FEC" w:rsidRDefault="00164D30" w:rsidP="00164D3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166/120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300</w:t>
            </w:r>
          </w:p>
        </w:tc>
        <w:tc>
          <w:tcPr>
            <w:tcW w:w="1416" w:type="dxa"/>
            <w:shd w:val="clear" w:color="auto" w:fill="auto"/>
          </w:tcPr>
          <w:p w14:paraId="7E83ACAD" w14:textId="2E2C0C87" w:rsidR="00164D30" w:rsidRPr="00771FEC" w:rsidRDefault="00164D30" w:rsidP="00164D3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167/114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2</w:t>
            </w:r>
            <w:r>
              <w:rPr>
                <w:rFonts w:ascii="TH SarabunPSK" w:hAnsi="TH SarabunPSK" w:cs="TH SarabunPSK"/>
              </w:rPr>
              <w:t>00</w:t>
            </w:r>
          </w:p>
        </w:tc>
        <w:tc>
          <w:tcPr>
            <w:tcW w:w="2299" w:type="dxa"/>
            <w:shd w:val="clear" w:color="auto" w:fill="auto"/>
          </w:tcPr>
          <w:p w14:paraId="1C84566F" w14:textId="6AE953A8" w:rsidR="00164D30" w:rsidRPr="00AF364D" w:rsidRDefault="00164D30" w:rsidP="00164D3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1,096/746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  <w:r>
              <w:rPr>
                <w:rFonts w:ascii="TH SarabunPSK" w:hAnsi="TH SarabunPSK" w:cs="TH SarabunPSK"/>
                <w:b/>
                <w:bCs/>
              </w:rPr>
              <w:t>00</w:t>
            </w:r>
          </w:p>
        </w:tc>
      </w:tr>
    </w:tbl>
    <w:p w14:paraId="11B7270F" w14:textId="77777777" w:rsidR="00BD3A25" w:rsidRDefault="00BD3A25" w:rsidP="00BD3A25">
      <w:pPr>
        <w:rPr>
          <w:rFonts w:ascii="TH SarabunIT๙" w:hAnsi="TH SarabunIT๙" w:cs="TH SarabunIT๙"/>
          <w:cs/>
          <w:lang w:val="th-TH"/>
        </w:rPr>
      </w:pPr>
    </w:p>
    <w:p w14:paraId="42F5372A" w14:textId="77777777" w:rsidR="00AF1A48" w:rsidRDefault="00AF1A48"/>
    <w:sectPr w:rsidR="00AF1A48" w:rsidSect="00AF364D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EA"/>
    <w:rsid w:val="00013BF8"/>
    <w:rsid w:val="00053E17"/>
    <w:rsid w:val="00164D30"/>
    <w:rsid w:val="00164EF0"/>
    <w:rsid w:val="00180E46"/>
    <w:rsid w:val="00215CF1"/>
    <w:rsid w:val="0026531D"/>
    <w:rsid w:val="00276F13"/>
    <w:rsid w:val="002A04E1"/>
    <w:rsid w:val="002C5989"/>
    <w:rsid w:val="00477E70"/>
    <w:rsid w:val="0049486B"/>
    <w:rsid w:val="00516EEA"/>
    <w:rsid w:val="00551C55"/>
    <w:rsid w:val="005C3384"/>
    <w:rsid w:val="005F6A52"/>
    <w:rsid w:val="00640BCF"/>
    <w:rsid w:val="006A0640"/>
    <w:rsid w:val="00752E31"/>
    <w:rsid w:val="007565C8"/>
    <w:rsid w:val="00771FEC"/>
    <w:rsid w:val="0088778B"/>
    <w:rsid w:val="008D6BB6"/>
    <w:rsid w:val="00902EBF"/>
    <w:rsid w:val="009C2F7C"/>
    <w:rsid w:val="00AC722A"/>
    <w:rsid w:val="00AF1929"/>
    <w:rsid w:val="00AF1A48"/>
    <w:rsid w:val="00AF364D"/>
    <w:rsid w:val="00B055DE"/>
    <w:rsid w:val="00B8111D"/>
    <w:rsid w:val="00BC0047"/>
    <w:rsid w:val="00BD3A25"/>
    <w:rsid w:val="00DF36C7"/>
    <w:rsid w:val="00F3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8F5FC"/>
  <w15:chartTrackingRefBased/>
  <w15:docId w15:val="{32477958-717F-4F43-9895-1976C51D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A25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6EE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EE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EE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E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16EE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16EE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16EE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16EE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16EE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16E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16EE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16E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16E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EE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16E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16E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16E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16E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16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EE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E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16EE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16EE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LKB-52</cp:lastModifiedBy>
  <cp:revision>7</cp:revision>
  <dcterms:created xsi:type="dcterms:W3CDTF">2025-04-27T02:54:00Z</dcterms:created>
  <dcterms:modified xsi:type="dcterms:W3CDTF">2025-04-27T03:03:00Z</dcterms:modified>
</cp:coreProperties>
</file>